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D11" w:rsidRDefault="00D37D11" w:rsidP="00D37D11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КУБОВИНСКОГО СЕЛЬСОВЕТА</w:t>
      </w:r>
    </w:p>
    <w:p w:rsidR="00D37D11" w:rsidRDefault="00D37D11" w:rsidP="00D37D11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НОВОСИБИРСКОГО  РАЙОНА</w:t>
      </w:r>
    </w:p>
    <w:p w:rsidR="00D37D11" w:rsidRDefault="00D37D11" w:rsidP="00D37D11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 ОБЛАСТИ</w:t>
      </w:r>
    </w:p>
    <w:p w:rsidR="00D37D11" w:rsidRDefault="00D37D11" w:rsidP="00D37D11">
      <w:pPr>
        <w:jc w:val="center"/>
        <w:outlineLvl w:val="0"/>
        <w:rPr>
          <w:sz w:val="28"/>
          <w:szCs w:val="28"/>
        </w:rPr>
      </w:pPr>
    </w:p>
    <w:p w:rsidR="00D37D11" w:rsidRDefault="00D37D11" w:rsidP="00D37D11">
      <w:pPr>
        <w:jc w:val="center"/>
        <w:outlineLvl w:val="0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D37D11" w:rsidRDefault="00D37D11" w:rsidP="00D37D11">
      <w:pPr>
        <w:jc w:val="center"/>
        <w:rPr>
          <w:sz w:val="28"/>
          <w:szCs w:val="28"/>
        </w:rPr>
      </w:pPr>
    </w:p>
    <w:p w:rsidR="00D37D11" w:rsidRDefault="00D37D11" w:rsidP="00D37D11">
      <w:pPr>
        <w:rPr>
          <w:sz w:val="28"/>
          <w:szCs w:val="28"/>
        </w:rPr>
      </w:pPr>
      <w:r>
        <w:rPr>
          <w:sz w:val="28"/>
          <w:szCs w:val="28"/>
        </w:rPr>
        <w:t>от 13.04.2017                                                                                                      № 56</w:t>
      </w:r>
    </w:p>
    <w:p w:rsidR="00D37D11" w:rsidRDefault="00D37D11" w:rsidP="00D37D1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Кубовая</w:t>
      </w:r>
    </w:p>
    <w:p w:rsidR="00D37D11" w:rsidRDefault="00D37D11" w:rsidP="00D37D11">
      <w:pPr>
        <w:jc w:val="center"/>
        <w:rPr>
          <w:sz w:val="28"/>
          <w:szCs w:val="28"/>
        </w:rPr>
      </w:pP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 утверждении </w:t>
      </w:r>
      <w:r>
        <w:rPr>
          <w:color w:val="000000" w:themeColor="text1"/>
          <w:sz w:val="28"/>
          <w:szCs w:val="28"/>
        </w:rPr>
        <w:t>П</w:t>
      </w:r>
      <w:r>
        <w:rPr>
          <w:sz w:val="28"/>
          <w:szCs w:val="28"/>
        </w:rPr>
        <w:t xml:space="preserve">орядка </w:t>
      </w:r>
      <w:r>
        <w:rPr>
          <w:bCs/>
          <w:sz w:val="28"/>
          <w:szCs w:val="28"/>
        </w:rPr>
        <w:t xml:space="preserve">осуществления </w:t>
      </w:r>
      <w:proofErr w:type="gramStart"/>
      <w:r>
        <w:rPr>
          <w:bCs/>
          <w:sz w:val="28"/>
          <w:szCs w:val="28"/>
        </w:rPr>
        <w:t>должностным</w:t>
      </w:r>
      <w:proofErr w:type="gramEnd"/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>лицом администрации  Кубовинского сельсовета Новосибирского</w:t>
      </w: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района Новосибирской области  полномочий по </w:t>
      </w:r>
      <w:proofErr w:type="gramStart"/>
      <w:r>
        <w:rPr>
          <w:bCs/>
          <w:sz w:val="28"/>
          <w:szCs w:val="28"/>
        </w:rPr>
        <w:t>внутреннему</w:t>
      </w:r>
      <w:proofErr w:type="gramEnd"/>
      <w:r>
        <w:rPr>
          <w:bCs/>
          <w:sz w:val="28"/>
          <w:szCs w:val="28"/>
        </w:rPr>
        <w:t xml:space="preserve"> </w:t>
      </w: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муниципальному  финансовому контролю и </w:t>
      </w:r>
      <w:proofErr w:type="gramStart"/>
      <w:r>
        <w:rPr>
          <w:bCs/>
          <w:sz w:val="28"/>
          <w:szCs w:val="28"/>
        </w:rPr>
        <w:t>контролю за</w:t>
      </w:r>
      <w:proofErr w:type="gramEnd"/>
      <w:r>
        <w:rPr>
          <w:bCs/>
          <w:sz w:val="28"/>
          <w:szCs w:val="28"/>
        </w:rPr>
        <w:t xml:space="preserve"> соблюдением </w:t>
      </w: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законодательства Российской Федерации и иных нормативных </w:t>
      </w: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правовых актов о контрактной системе в сфере закупок товаров, </w:t>
      </w: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8"/>
          <w:szCs w:val="28"/>
        </w:rPr>
        <w:t>работ, услуг для обеспечения  муниципальных нужд.</w:t>
      </w: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 w:line="0" w:lineRule="atLeast"/>
        <w:rPr>
          <w:bCs/>
          <w:sz w:val="28"/>
          <w:szCs w:val="28"/>
        </w:rPr>
      </w:pPr>
    </w:p>
    <w:p w:rsidR="00D37D11" w:rsidRDefault="00D37D11" w:rsidP="00D37D11">
      <w:pPr>
        <w:pStyle w:val="af7"/>
        <w:shd w:val="clear" w:color="auto" w:fill="FFFFFF"/>
        <w:spacing w:before="0" w:beforeAutospacing="0" w:after="0" w:afterAutospacing="0" w:line="0" w:lineRule="atLeast"/>
        <w:jc w:val="both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proofErr w:type="gramStart"/>
      <w:r>
        <w:rPr>
          <w:color w:val="000000"/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Бюджетным  кодексом Российской Федерации, Федеральным законом от 05.04.2013 г. № 44-ФЗ «О контрактной системе в сфере закупок товаров, работ, услуг для обеспечения государственных и муниципальных нужд»,</w:t>
      </w:r>
      <w:r>
        <w:rPr>
          <w:color w:val="000000"/>
          <w:sz w:val="28"/>
          <w:szCs w:val="28"/>
        </w:rPr>
        <w:t xml:space="preserve"> Федеральным законом от 6 октября 2003 г. № 131-ФЗ «Об общих принципах организации местного самоуправления в Российской Федерации», Уставом Кубовинского сельсовета Новосибирского района Новосибирской области,</w:t>
      </w:r>
      <w:proofErr w:type="gramEnd"/>
    </w:p>
    <w:p w:rsidR="00CA28A3" w:rsidRDefault="00CA28A3" w:rsidP="00D37D11">
      <w:pPr>
        <w:pStyle w:val="af7"/>
        <w:shd w:val="clear" w:color="auto" w:fill="FFFFFF"/>
        <w:spacing w:before="0" w:beforeAutospacing="0" w:after="0" w:afterAutospacing="0" w:line="0" w:lineRule="atLeast"/>
        <w:jc w:val="both"/>
        <w:rPr>
          <w:color w:val="000000"/>
          <w:sz w:val="28"/>
          <w:szCs w:val="28"/>
        </w:rPr>
      </w:pPr>
    </w:p>
    <w:p w:rsidR="00D37D11" w:rsidRDefault="00D37D11" w:rsidP="00D37D11">
      <w:pPr>
        <w:pStyle w:val="ConsTitle"/>
        <w:widowControl/>
        <w:spacing w:line="276" w:lineRule="auto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  <w:lang w:val="ru-RU"/>
        </w:rPr>
        <w:t>ПОСТАНОВЛЯЮ:</w:t>
      </w:r>
    </w:p>
    <w:p w:rsidR="00D37D11" w:rsidRDefault="00CA28A3" w:rsidP="00DA19DB">
      <w:pPr>
        <w:pStyle w:val="ac"/>
        <w:numPr>
          <w:ilvl w:val="0"/>
          <w:numId w:val="1"/>
        </w:numPr>
        <w:ind w:left="426" w:hanging="357"/>
        <w:jc w:val="both"/>
        <w:rPr>
          <w:bCs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Утвердить</w:t>
      </w:r>
      <w:r w:rsidR="00D37D11" w:rsidRPr="00CA28A3">
        <w:rPr>
          <w:sz w:val="28"/>
          <w:szCs w:val="28"/>
          <w:lang w:val="ru-RU"/>
        </w:rPr>
        <w:t xml:space="preserve"> </w:t>
      </w:r>
      <w:r w:rsidR="00D37D11" w:rsidRPr="00CA28A3">
        <w:rPr>
          <w:color w:val="000000" w:themeColor="text1"/>
          <w:sz w:val="28"/>
          <w:szCs w:val="28"/>
          <w:lang w:val="ru-RU"/>
        </w:rPr>
        <w:t>П</w:t>
      </w:r>
      <w:r w:rsidR="00D37D11" w:rsidRPr="00CA28A3">
        <w:rPr>
          <w:sz w:val="28"/>
          <w:szCs w:val="28"/>
          <w:lang w:val="ru-RU"/>
        </w:rPr>
        <w:t xml:space="preserve">орядок </w:t>
      </w:r>
      <w:r w:rsidR="00D37D11" w:rsidRPr="00CA28A3">
        <w:rPr>
          <w:bCs/>
          <w:sz w:val="28"/>
          <w:szCs w:val="28"/>
          <w:lang w:val="ru-RU"/>
        </w:rPr>
        <w:t xml:space="preserve">осуществления </w:t>
      </w:r>
      <w:r>
        <w:rPr>
          <w:bCs/>
          <w:sz w:val="28"/>
          <w:szCs w:val="28"/>
          <w:lang w:val="ru-RU"/>
        </w:rPr>
        <w:t>должностным лицом администрации</w:t>
      </w:r>
      <w:r w:rsidR="00D37D11" w:rsidRPr="00CA28A3">
        <w:rPr>
          <w:bCs/>
          <w:sz w:val="28"/>
          <w:szCs w:val="28"/>
          <w:lang w:val="ru-RU"/>
        </w:rPr>
        <w:t xml:space="preserve"> Кубовинского сельсовета Новосибирского района Новосибирской области полномочий по внутреннему муниципальному финансовому контролю и </w:t>
      </w:r>
      <w:proofErr w:type="gramStart"/>
      <w:r w:rsidR="00D37D11" w:rsidRPr="00CA28A3">
        <w:rPr>
          <w:bCs/>
          <w:sz w:val="28"/>
          <w:szCs w:val="28"/>
          <w:lang w:val="ru-RU"/>
        </w:rPr>
        <w:t>контролю за</w:t>
      </w:r>
      <w:proofErr w:type="gramEnd"/>
      <w:r w:rsidR="00D37D11" w:rsidRPr="00CA28A3">
        <w:rPr>
          <w:bCs/>
          <w:sz w:val="28"/>
          <w:szCs w:val="28"/>
          <w:lang w:val="ru-RU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нужд, </w:t>
      </w:r>
      <w:r w:rsidR="00D37D11" w:rsidRPr="00CA28A3">
        <w:rPr>
          <w:sz w:val="28"/>
          <w:szCs w:val="28"/>
          <w:lang w:val="ru-RU"/>
        </w:rPr>
        <w:t>согласно Приложения 1.</w:t>
      </w:r>
    </w:p>
    <w:p w:rsidR="00D37D11" w:rsidRPr="00CA28A3" w:rsidRDefault="00D37D11" w:rsidP="00DA19DB">
      <w:pPr>
        <w:pStyle w:val="ac"/>
        <w:numPr>
          <w:ilvl w:val="0"/>
          <w:numId w:val="1"/>
        </w:numPr>
        <w:ind w:left="426" w:hanging="357"/>
        <w:jc w:val="both"/>
        <w:rPr>
          <w:bCs/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Опубликовать настоящее постановление на официальном сайте администрации Кубовинского сельсовета в сети «Интернет»</w:t>
      </w:r>
      <w:r w:rsidR="00DA19DB">
        <w:rPr>
          <w:sz w:val="28"/>
          <w:szCs w:val="28"/>
          <w:lang w:val="ru-RU"/>
        </w:rPr>
        <w:t>.</w:t>
      </w:r>
    </w:p>
    <w:p w:rsidR="00D37D11" w:rsidRPr="00CA28A3" w:rsidRDefault="00D37D11" w:rsidP="00DA19DB">
      <w:pPr>
        <w:pStyle w:val="ac"/>
        <w:numPr>
          <w:ilvl w:val="0"/>
          <w:numId w:val="1"/>
        </w:numPr>
        <w:ind w:left="426" w:hanging="357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 xml:space="preserve">Настоящее постановление вступает в силу с момента его официального опубликования. </w:t>
      </w:r>
    </w:p>
    <w:p w:rsidR="00D37D11" w:rsidRPr="00CA28A3" w:rsidRDefault="00D37D11" w:rsidP="00DA19DB">
      <w:pPr>
        <w:pStyle w:val="ac"/>
        <w:numPr>
          <w:ilvl w:val="0"/>
          <w:numId w:val="1"/>
        </w:numPr>
        <w:ind w:left="426" w:hanging="357"/>
        <w:jc w:val="both"/>
        <w:rPr>
          <w:sz w:val="28"/>
          <w:szCs w:val="28"/>
          <w:lang w:val="ru-RU"/>
        </w:rPr>
      </w:pPr>
      <w:proofErr w:type="gramStart"/>
      <w:r w:rsidRPr="00CA28A3">
        <w:rPr>
          <w:sz w:val="28"/>
          <w:szCs w:val="28"/>
          <w:lang w:val="ru-RU"/>
        </w:rPr>
        <w:t>Контроль за</w:t>
      </w:r>
      <w:proofErr w:type="gramEnd"/>
      <w:r w:rsidRPr="00CA28A3">
        <w:rPr>
          <w:sz w:val="28"/>
          <w:szCs w:val="28"/>
          <w:lang w:val="ru-RU"/>
        </w:rPr>
        <w:t xml:space="preserve"> исполнением настоящего постановления оставляю за собой.</w:t>
      </w:r>
    </w:p>
    <w:p w:rsidR="00D37D11" w:rsidRDefault="00D37D11" w:rsidP="00D37D11">
      <w:pPr>
        <w:jc w:val="both"/>
        <w:rPr>
          <w:bCs/>
          <w:sz w:val="28"/>
          <w:szCs w:val="28"/>
          <w:lang w:eastAsia="en-US"/>
        </w:rPr>
      </w:pPr>
    </w:p>
    <w:p w:rsidR="00D37D11" w:rsidRDefault="00D37D11" w:rsidP="00D37D11">
      <w:pPr>
        <w:jc w:val="both"/>
        <w:rPr>
          <w:bCs/>
          <w:sz w:val="28"/>
          <w:szCs w:val="28"/>
        </w:rPr>
      </w:pPr>
    </w:p>
    <w:p w:rsidR="00D37D11" w:rsidRDefault="00D37D11" w:rsidP="00D37D11">
      <w:pPr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                                                       С.Г. Степанов</w:t>
      </w:r>
    </w:p>
    <w:p w:rsidR="00D37D11" w:rsidRDefault="00D37D11" w:rsidP="00D37D11">
      <w:pPr>
        <w:rPr>
          <w:color w:val="000000"/>
          <w:sz w:val="20"/>
          <w:szCs w:val="20"/>
        </w:rPr>
      </w:pPr>
    </w:p>
    <w:p w:rsidR="00D37D11" w:rsidRDefault="00D37D11" w:rsidP="00D37D11">
      <w:pPr>
        <w:rPr>
          <w:color w:val="000000"/>
          <w:sz w:val="20"/>
          <w:szCs w:val="20"/>
        </w:rPr>
      </w:pPr>
    </w:p>
    <w:p w:rsidR="00D37D11" w:rsidRDefault="00D37D11" w:rsidP="00D37D11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А.А. Вакульчик, </w:t>
      </w:r>
    </w:p>
    <w:p w:rsidR="00D37D11" w:rsidRDefault="00D37D11" w:rsidP="00D37D11">
      <w:pPr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 2956-656</w:t>
      </w:r>
    </w:p>
    <w:p w:rsidR="00D37D11" w:rsidRDefault="00D37D11" w:rsidP="00D37D11">
      <w:pPr>
        <w:tabs>
          <w:tab w:val="left" w:pos="5387"/>
        </w:tabs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</w:p>
    <w:p w:rsidR="00D37D11" w:rsidRDefault="00D37D11" w:rsidP="00D37D11">
      <w:pPr>
        <w:tabs>
          <w:tab w:val="left" w:pos="5387"/>
        </w:tabs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D37D11" w:rsidRDefault="00D37D11" w:rsidP="00D37D11">
      <w:pPr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            Кубовинского сельсовета Новосибирского района Новосибирской области </w:t>
      </w:r>
    </w:p>
    <w:p w:rsidR="00D37D11" w:rsidRDefault="00D37D11" w:rsidP="00D37D11">
      <w:pPr>
        <w:ind w:left="5387"/>
        <w:jc w:val="right"/>
        <w:rPr>
          <w:sz w:val="28"/>
          <w:szCs w:val="28"/>
        </w:rPr>
      </w:pPr>
      <w:r>
        <w:rPr>
          <w:sz w:val="28"/>
          <w:szCs w:val="28"/>
        </w:rPr>
        <w:t>от 13.04.2017 № 56</w:t>
      </w:r>
    </w:p>
    <w:p w:rsidR="00D37D11" w:rsidRDefault="00D37D11" w:rsidP="00D37D11">
      <w:pPr>
        <w:ind w:left="5387"/>
        <w:jc w:val="right"/>
        <w:rPr>
          <w:sz w:val="28"/>
          <w:szCs w:val="28"/>
        </w:rPr>
      </w:pPr>
    </w:p>
    <w:p w:rsidR="00D37D11" w:rsidRDefault="00DA19DB" w:rsidP="00D37D1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ПОРЯДОК</w:t>
      </w:r>
    </w:p>
    <w:p w:rsidR="00D37D11" w:rsidRDefault="00D37D11" w:rsidP="00D37D1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осуществления должностным лицом администрации  Кубовинского сельсовета Новосибирского района Новосибирской области полномочий </w:t>
      </w:r>
    </w:p>
    <w:p w:rsidR="00D37D11" w:rsidRDefault="00D37D11" w:rsidP="00D37D1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внутреннему муниципальному финансовому контролю и контролю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</w:t>
      </w:r>
    </w:p>
    <w:p w:rsidR="00D37D11" w:rsidRDefault="00D37D11" w:rsidP="00D37D1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0" w:name="Par28"/>
      <w:bookmarkStart w:id="1" w:name="Par32"/>
      <w:bookmarkEnd w:id="0"/>
      <w:bookmarkEnd w:id="1"/>
      <w:r>
        <w:rPr>
          <w:b/>
          <w:sz w:val="28"/>
          <w:szCs w:val="28"/>
        </w:rPr>
        <w:t>I. Общие положения</w:t>
      </w:r>
    </w:p>
    <w:p w:rsidR="00D37D11" w:rsidRDefault="00D37D11" w:rsidP="00D37D11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color w:val="000000" w:themeColor="text1"/>
          <w:sz w:val="28"/>
          <w:szCs w:val="28"/>
        </w:rPr>
        <w:t>П</w:t>
      </w:r>
      <w:r>
        <w:rPr>
          <w:sz w:val="28"/>
          <w:szCs w:val="28"/>
        </w:rPr>
        <w:t xml:space="preserve">орядок </w:t>
      </w:r>
      <w:r>
        <w:rPr>
          <w:bCs/>
          <w:sz w:val="28"/>
          <w:szCs w:val="28"/>
        </w:rPr>
        <w:t xml:space="preserve">осуществления должностным лицом администрации  Кубовинского сельсовета Новосибирского района Новосибирской области полномочий по внутреннему муниципальному финансовому контролю и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</w:t>
      </w:r>
      <w:r>
        <w:rPr>
          <w:sz w:val="28"/>
          <w:szCs w:val="28"/>
        </w:rPr>
        <w:t>(далее – Порядок</w:t>
      </w:r>
      <w:proofErr w:type="gramStart"/>
      <w:r>
        <w:rPr>
          <w:sz w:val="28"/>
          <w:szCs w:val="28"/>
        </w:rPr>
        <w:t>)о</w:t>
      </w:r>
      <w:proofErr w:type="gramEnd"/>
      <w:r>
        <w:rPr>
          <w:sz w:val="28"/>
          <w:szCs w:val="28"/>
        </w:rPr>
        <w:t>пределяет правила осуществления должностным лицом администрации Кубовинского сельсовета   Новосибирского района Новосибирской области полномочий по контролю в финансово-бюджетной сфере и в сфере закупок товаров, работ, услуг (далее</w:t>
      </w:r>
      <w:r w:rsidR="00DA19DB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DA19DB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 по контролю) во исполнение части 3 статьи 269.2 Бюджетного кодекса Российской Федерации, статьи 99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44-ФЗ).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2. Деятельность по контролю основывается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3.</w:t>
      </w:r>
      <w:r>
        <w:rPr>
          <w:sz w:val="28"/>
          <w:szCs w:val="28"/>
        </w:rPr>
        <w:t> </w:t>
      </w:r>
      <w:r w:rsidRPr="00CA28A3">
        <w:rPr>
          <w:sz w:val="28"/>
          <w:szCs w:val="28"/>
          <w:lang w:val="ru-RU"/>
        </w:rPr>
        <w:t xml:space="preserve">Деятельность по контролю подразделяется </w:t>
      </w:r>
      <w:proofErr w:type="gramStart"/>
      <w:r w:rsidRPr="00CA28A3">
        <w:rPr>
          <w:sz w:val="28"/>
          <w:szCs w:val="28"/>
          <w:lang w:val="ru-RU"/>
        </w:rPr>
        <w:t>на</w:t>
      </w:r>
      <w:proofErr w:type="gramEnd"/>
      <w:r w:rsidRPr="00CA28A3">
        <w:rPr>
          <w:sz w:val="28"/>
          <w:szCs w:val="28"/>
          <w:lang w:val="ru-RU"/>
        </w:rPr>
        <w:t xml:space="preserve"> плановую и внеплановую и осуществляется посредством проведения плановых и внеплановых проверок, а также проведения в рамках полномочий по внутреннему муниципальному финансовому контролю в сфере бюджетных правоотношений плановых и внеплановых ревизий и обследований. </w:t>
      </w:r>
    </w:p>
    <w:p w:rsidR="00D37D11" w:rsidRPr="00DA19DB" w:rsidRDefault="00D37D11" w:rsidP="00DA19DB">
      <w:pPr>
        <w:pStyle w:val="aa"/>
        <w:ind w:firstLine="709"/>
        <w:jc w:val="both"/>
        <w:rPr>
          <w:color w:val="000000"/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 xml:space="preserve">4. </w:t>
      </w:r>
      <w:r w:rsidR="00DA19DB">
        <w:rPr>
          <w:sz w:val="28"/>
          <w:szCs w:val="28"/>
          <w:lang w:val="ru-RU"/>
        </w:rPr>
        <w:t xml:space="preserve"> </w:t>
      </w:r>
      <w:r w:rsidRPr="00CA28A3">
        <w:rPr>
          <w:color w:val="000000"/>
          <w:sz w:val="28"/>
          <w:szCs w:val="28"/>
          <w:lang w:val="ru-RU"/>
        </w:rPr>
        <w:t xml:space="preserve">Плановые контрольные мероприятия осуществляются на основании распоряжения Главы Кубовинского сельсовета Новосибирского района Новосибирской области (далее - администрация) в соответствии с планом контрольных мероприятий должностного лица администрации  </w:t>
      </w:r>
      <w:r w:rsidRPr="00CA28A3">
        <w:rPr>
          <w:color w:val="000000"/>
          <w:sz w:val="28"/>
          <w:szCs w:val="28"/>
          <w:lang w:val="ru-RU"/>
        </w:rPr>
        <w:lastRenderedPageBreak/>
        <w:t>Кубовинского сельсовета Новосибирского района Новосибирской области по внутреннему муниципальному финансовому контролю и контролю в сфере закупок товаров, работ, услуг на год (далее - план контрольных мероприятий)".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5. Внеплановые контрольные мероприятия осуществляются на основании распоряжения  Главы Кубовинского сельсовета в случае: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а) мотивированных обращений правоохранительных органов;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б)</w:t>
      </w:r>
      <w:r w:rsidR="00DA19DB">
        <w:rPr>
          <w:sz w:val="28"/>
          <w:szCs w:val="28"/>
          <w:lang w:val="ru-RU"/>
        </w:rPr>
        <w:t xml:space="preserve"> </w:t>
      </w:r>
      <w:r w:rsidRPr="00CA28A3">
        <w:rPr>
          <w:sz w:val="28"/>
          <w:szCs w:val="28"/>
          <w:lang w:val="ru-RU"/>
        </w:rPr>
        <w:t>обращений граждан, объединений граждан, юридических лиц, содержащих информацию о нарушениях нормативных правовых актов, регулирующих бюджетные правоотношения;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в) запросов Совета депутатов Кубовинского сельсовета Новосибирского района Новосибирской области;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</w:t>
      </w:r>
      <w:r w:rsidR="00DA19DB">
        <w:rPr>
          <w:sz w:val="28"/>
          <w:szCs w:val="28"/>
        </w:rPr>
        <w:t xml:space="preserve"> </w:t>
      </w:r>
      <w:r>
        <w:rPr>
          <w:sz w:val="28"/>
          <w:szCs w:val="28"/>
        </w:rPr>
        <w:t>поступления информации о нарушении законодательства Российской Федерации и иных нормативных правовых актов о контрактной системе в сфере закупок;</w:t>
      </w:r>
    </w:p>
    <w:p w:rsidR="00D37D11" w:rsidRDefault="00D37D11" w:rsidP="00D37D11">
      <w:pPr>
        <w:widowControl w:val="0"/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</w:t>
      </w:r>
      <w:r w:rsidR="00DA19DB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получения обращения участника закупки, либо осуществляющих общественный контроль общественного объединения или объединения юридических лиц с жалобой на действия (бездействия) заказчика, уполномоченного органа, уполномоченного учреждения, специализированной организации или комиссии по осуществлению закупок, ее членов, должностных лиц контрактной службы, контрактного управляющего;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</w:t>
      </w:r>
      <w:r w:rsidR="00DA19DB">
        <w:rPr>
          <w:sz w:val="28"/>
          <w:szCs w:val="28"/>
        </w:rPr>
        <w:t xml:space="preserve"> </w:t>
      </w:r>
      <w:r>
        <w:rPr>
          <w:sz w:val="28"/>
          <w:szCs w:val="28"/>
        </w:rPr>
        <w:t>истечения срока исполнения ранее выданного предписания.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 xml:space="preserve">6.Полномочиями должностного лица при осуществлении внутреннего муниципального финансового контроля в сфере финансов в соответствии со ст. 269.2 Бюджетного кодекса Российской Федерации является контроль </w:t>
      </w:r>
      <w:proofErr w:type="gramStart"/>
      <w:r w:rsidRPr="00CA28A3">
        <w:rPr>
          <w:sz w:val="28"/>
          <w:szCs w:val="28"/>
          <w:lang w:val="ru-RU"/>
        </w:rPr>
        <w:t>за</w:t>
      </w:r>
      <w:proofErr w:type="gramEnd"/>
      <w:r w:rsidRPr="00CA28A3">
        <w:rPr>
          <w:sz w:val="28"/>
          <w:szCs w:val="28"/>
          <w:lang w:val="ru-RU"/>
        </w:rPr>
        <w:t>: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 полнотой и достоверностью отчетности о реализации государственных (муниципальных) программ, в том числе отчетности об исполнении государственных (муниципальных) заданий.</w:t>
      </w:r>
    </w:p>
    <w:p w:rsidR="00D37D11" w:rsidRDefault="00D37D11" w:rsidP="00D37D11">
      <w:pPr>
        <w:pStyle w:val="aa"/>
        <w:ind w:firstLine="709"/>
        <w:jc w:val="both"/>
        <w:rPr>
          <w:sz w:val="28"/>
          <w:szCs w:val="28"/>
        </w:rPr>
      </w:pPr>
      <w:r w:rsidRPr="00CA28A3">
        <w:rPr>
          <w:sz w:val="28"/>
          <w:szCs w:val="28"/>
          <w:lang w:val="ru-RU"/>
        </w:rPr>
        <w:t xml:space="preserve">Полномочиями должностного лица при осуществлении внутреннего муниципального финансового контроля в сфере закупок в соответствии с частью </w:t>
      </w:r>
      <w:r>
        <w:rPr>
          <w:sz w:val="28"/>
          <w:szCs w:val="28"/>
        </w:rPr>
        <w:t xml:space="preserve">8 </w:t>
      </w:r>
      <w:proofErr w:type="spellStart"/>
      <w:r>
        <w:rPr>
          <w:sz w:val="28"/>
          <w:szCs w:val="28"/>
        </w:rPr>
        <w:t>статьи</w:t>
      </w:r>
      <w:proofErr w:type="spellEnd"/>
      <w:r>
        <w:rPr>
          <w:sz w:val="28"/>
          <w:szCs w:val="28"/>
        </w:rPr>
        <w:t xml:space="preserve"> 99 </w:t>
      </w:r>
      <w:proofErr w:type="spellStart"/>
      <w:r>
        <w:rPr>
          <w:sz w:val="28"/>
          <w:szCs w:val="28"/>
        </w:rPr>
        <w:t>Федерального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закона</w:t>
      </w:r>
      <w:proofErr w:type="spellEnd"/>
      <w:r>
        <w:rPr>
          <w:sz w:val="28"/>
          <w:szCs w:val="28"/>
        </w:rPr>
        <w:t xml:space="preserve"> № 44-ФЗ </w:t>
      </w:r>
      <w:proofErr w:type="spellStart"/>
      <w:r>
        <w:rPr>
          <w:sz w:val="28"/>
          <w:szCs w:val="28"/>
        </w:rPr>
        <w:t>является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контроль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за</w:t>
      </w:r>
      <w:proofErr w:type="spellEnd"/>
      <w:proofErr w:type="gramEnd"/>
      <w:r>
        <w:rPr>
          <w:sz w:val="28"/>
          <w:szCs w:val="28"/>
        </w:rPr>
        <w:t>: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 xml:space="preserve">- соблюдением требований к обоснованию закупок, предусмотренных </w:t>
      </w:r>
      <w:hyperlink r:id="rId5" w:history="1">
        <w:r w:rsidRPr="00CA28A3">
          <w:rPr>
            <w:rStyle w:val="af5"/>
            <w:sz w:val="28"/>
            <w:szCs w:val="28"/>
            <w:lang w:val="ru-RU"/>
          </w:rPr>
          <w:t>статьей 18</w:t>
        </w:r>
      </w:hyperlink>
      <w:r w:rsidRPr="00CA28A3">
        <w:rPr>
          <w:sz w:val="28"/>
          <w:szCs w:val="28"/>
          <w:lang w:val="ru-RU"/>
        </w:rPr>
        <w:t xml:space="preserve"> Федерального закона № 44-ФЗ, и обоснованности закупок (вступает в силу с 1 января 2017 г.);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 xml:space="preserve">- соблюдением правил нормирования в сфере закупок, предусмотренных </w:t>
      </w:r>
      <w:hyperlink r:id="rId6" w:history="1">
        <w:r w:rsidRPr="00CA28A3">
          <w:rPr>
            <w:rStyle w:val="af5"/>
            <w:sz w:val="28"/>
            <w:szCs w:val="28"/>
            <w:lang w:val="ru-RU"/>
          </w:rPr>
          <w:t>статьей 19</w:t>
        </w:r>
      </w:hyperlink>
      <w:r w:rsidRPr="00CA28A3">
        <w:rPr>
          <w:sz w:val="28"/>
          <w:szCs w:val="28"/>
          <w:lang w:val="ru-RU"/>
        </w:rPr>
        <w:t xml:space="preserve"> Федерального закона № 44-ФЗ (вступает в силу с 1 января 2016 г.);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 обоснованием начальной (максимальной) цены контракта, цены контракта, заключаемого с единственным поставщиком (подрядчиком, исполнителем), включенной в план-график;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lastRenderedPageBreak/>
        <w:t>- применением заказчиком мер ответственности и совершением иных действий в случае нарушения поставщиком (подрядчиком, исполнителем) условий контракта;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 соответствием поставленного товара, выполненной работы (ее результата) или оказанной услуги условиям контракта;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 своевременностью, полнотой и достоверностью отражения в документах учета поставленного товара, выполненной работы (ее результата) или оказанной услуги;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 соответствием использования поставленного товара, выполненной работы (ее результата) или оказанной усл</w:t>
      </w:r>
      <w:r w:rsidR="00DA19DB">
        <w:rPr>
          <w:sz w:val="28"/>
          <w:szCs w:val="28"/>
          <w:lang w:val="ru-RU"/>
        </w:rPr>
        <w:t>уги целям осуществления закупки».</w:t>
      </w:r>
    </w:p>
    <w:p w:rsidR="00D37D11" w:rsidRDefault="00D37D11" w:rsidP="00D37D11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7. Перечень объектов </w:t>
      </w:r>
      <w:r>
        <w:rPr>
          <w:rFonts w:eastAsia="BatangChe"/>
          <w:sz w:val="28"/>
          <w:szCs w:val="28"/>
        </w:rPr>
        <w:t xml:space="preserve">муниципального финансового контроля в финансово-бюджетной </w:t>
      </w:r>
      <w:r>
        <w:rPr>
          <w:sz w:val="28"/>
          <w:szCs w:val="28"/>
        </w:rPr>
        <w:t xml:space="preserve">сфере, а также </w:t>
      </w:r>
      <w:r>
        <w:rPr>
          <w:rFonts w:eastAsia="BatangChe"/>
          <w:sz w:val="28"/>
          <w:szCs w:val="28"/>
        </w:rPr>
        <w:t>контроля в сфере закупок товаров, работ, услуг</w:t>
      </w:r>
      <w:r>
        <w:rPr>
          <w:sz w:val="28"/>
          <w:szCs w:val="28"/>
        </w:rPr>
        <w:t xml:space="preserve"> указан в Приложении 1 к настоящему Порядку. 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 w:eastAsia="ru-RU"/>
        </w:rPr>
      </w:pPr>
      <w:r w:rsidRPr="00CA28A3">
        <w:rPr>
          <w:sz w:val="28"/>
          <w:szCs w:val="28"/>
          <w:lang w:val="ru-RU" w:eastAsia="ru-RU"/>
        </w:rPr>
        <w:t xml:space="preserve">8. Должностным лицом, уполномоченным принимать решения о проведении проверок, ревизий и обследований, о периодичности их проведения, и назначении должностного лица, осуществляющего проведение проверки,  является -  Глава Кубовинского сельсовета. 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rFonts w:eastAsia="Calibri"/>
          <w:sz w:val="28"/>
          <w:szCs w:val="28"/>
          <w:lang w:val="ru-RU"/>
        </w:rPr>
      </w:pPr>
    </w:p>
    <w:p w:rsidR="00D37D11" w:rsidRDefault="00D37D11" w:rsidP="00D37D11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Права и обязанности должностного лица</w:t>
      </w:r>
    </w:p>
    <w:p w:rsidR="00D37D11" w:rsidRDefault="00D37D11" w:rsidP="00D37D11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D37D11" w:rsidRDefault="00D37D11" w:rsidP="00D37D1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>
        <w:rPr>
          <w:rFonts w:ascii="Times New Roman" w:hAnsi="Times New Roman"/>
          <w:sz w:val="28"/>
          <w:szCs w:val="28"/>
        </w:rPr>
        <w:t>Должностное лицо при осуществлении контроля в сфере финансов имеет право: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а) запрашивать и получать на основании мотивированного запроса в письменной форме информацию, документы и материалы, объяснения в письменной и устной формах, необходимые для проведения контрольных мероприятий;</w:t>
      </w:r>
      <w:proofErr w:type="gramEnd"/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при осуществлении выездных проверок (ревизий) беспрепятственно по предъявлении копии распоряжения администрации о проведении выездной проверки (ревизии) посещать помещения и территории, которые занимают лица, в отношении которых осуществляется проверка (ревизия), требовать предъявления поставленных товаров, результатов выполненных работ, оказанных услуг;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проводить экспертизы, необходимые при проведении контрольных мероприятий, и (или) привлекать независимых экспертов для проведения таких экспертиз;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 выдавать представления, предписания об устранении выявленных нарушений в случаях, предусмотренных законодательством Российской Федерации;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направлять уведомления о применении бюджетных мер принуждения в случаях, предусмотренных бюджетным законодательством Российской Федерации.</w:t>
      </w:r>
    </w:p>
    <w:p w:rsidR="00D37D11" w:rsidRDefault="00D37D11" w:rsidP="00D37D1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Должностное лицо при осуществлении контрольных мероприятий в сфере закупок имеет право: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а) запрашивать и получать на основании мотивированного запроса в письменной форме документы и информацию, необходимые для проведения проверки;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при осуществлении плановых и внеплановых проверок беспрепятственно по предъявлении копии распоряжения администрации о проведении проверки посещать помещения и территории, которые занимают заказчики, требовать предъявления поставленных товаров, результатов выполненных работ, оказанных услуг, а также проводить необходимые экспертизы и другие мероприятия по контролю;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в)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закупок. При этом в рамках осуществления контроля, предусмотренного </w:t>
      </w:r>
      <w:hyperlink r:id="rId7" w:history="1">
        <w:r>
          <w:rPr>
            <w:rStyle w:val="af5"/>
            <w:rFonts w:eastAsiaTheme="majorEastAsia"/>
            <w:color w:val="000000" w:themeColor="text1"/>
            <w:sz w:val="28"/>
            <w:szCs w:val="28"/>
          </w:rPr>
          <w:t>пунктами 1</w:t>
        </w:r>
      </w:hyperlink>
      <w:r>
        <w:rPr>
          <w:color w:val="000000" w:themeColor="text1"/>
          <w:sz w:val="28"/>
          <w:szCs w:val="28"/>
        </w:rPr>
        <w:t xml:space="preserve"> - </w:t>
      </w:r>
      <w:hyperlink r:id="rId8" w:history="1">
        <w:r>
          <w:rPr>
            <w:rStyle w:val="af5"/>
            <w:rFonts w:eastAsiaTheme="majorEastAsia"/>
            <w:color w:val="000000" w:themeColor="text1"/>
            <w:sz w:val="28"/>
            <w:szCs w:val="28"/>
          </w:rPr>
          <w:t>3 части 8</w:t>
        </w:r>
      </w:hyperlink>
      <w:r>
        <w:rPr>
          <w:color w:val="000000" w:themeColor="text1"/>
          <w:sz w:val="28"/>
          <w:szCs w:val="28"/>
        </w:rPr>
        <w:t xml:space="preserve"> статьи 99 Федерального </w:t>
      </w:r>
      <w:hyperlink r:id="rId9" w:history="1">
        <w:r>
          <w:rPr>
            <w:rStyle w:val="af5"/>
            <w:rFonts w:eastAsiaTheme="majorEastAsia"/>
            <w:color w:val="000000" w:themeColor="text1"/>
            <w:sz w:val="28"/>
            <w:szCs w:val="28"/>
          </w:rPr>
          <w:t>закона</w:t>
        </w:r>
      </w:hyperlink>
      <w:r>
        <w:rPr>
          <w:color w:val="000000" w:themeColor="text1"/>
          <w:sz w:val="28"/>
          <w:szCs w:val="28"/>
        </w:rPr>
        <w:t xml:space="preserve"> № 44-ФЗ, указанные предписания выдаются до начала закупки;</w:t>
      </w:r>
    </w:p>
    <w:p w:rsidR="00D37D11" w:rsidRDefault="00D37D11" w:rsidP="00D37D1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г) составлять протоколы об административных правонарушениях, связанных с нарушениями законодательства Российской Федерации и иных нормативных правовых актов о контрактной системе в сфере закупок, рассматривать дела о таких административных правонарушениях и принимать меры по их предотвращению;</w:t>
      </w:r>
    </w:p>
    <w:p w:rsidR="00D37D11" w:rsidRDefault="00D37D11" w:rsidP="00D37D11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д</w:t>
      </w:r>
      <w:proofErr w:type="spellEnd"/>
      <w:r>
        <w:rPr>
          <w:color w:val="000000" w:themeColor="text1"/>
          <w:sz w:val="28"/>
          <w:szCs w:val="28"/>
        </w:rPr>
        <w:t xml:space="preserve">) обращаться в суд, арбитражный суд с исками о признании осуществленных закупок недействительными в соответствии с Гражданским </w:t>
      </w:r>
      <w:hyperlink r:id="rId10" w:history="1">
        <w:r>
          <w:rPr>
            <w:rStyle w:val="af5"/>
            <w:rFonts w:eastAsiaTheme="majorEastAsia"/>
            <w:color w:val="000000" w:themeColor="text1"/>
            <w:sz w:val="28"/>
            <w:szCs w:val="28"/>
          </w:rPr>
          <w:t>кодексом</w:t>
        </w:r>
      </w:hyperlink>
      <w:r>
        <w:rPr>
          <w:color w:val="000000" w:themeColor="text1"/>
          <w:sz w:val="28"/>
          <w:szCs w:val="28"/>
        </w:rPr>
        <w:t xml:space="preserve"> Российской Федерации</w:t>
      </w:r>
      <w:r w:rsidR="00DA19DB">
        <w:rPr>
          <w:color w:val="000000" w:themeColor="text1"/>
          <w:sz w:val="28"/>
          <w:szCs w:val="28"/>
        </w:rPr>
        <w:t>».</w:t>
      </w:r>
    </w:p>
    <w:p w:rsidR="00D37D11" w:rsidRDefault="00D37D11" w:rsidP="00D37D1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Должностное лицо при осуществлении </w:t>
      </w:r>
      <w:r>
        <w:rPr>
          <w:rFonts w:ascii="Times New Roman" w:hAnsi="Times New Roman"/>
          <w:sz w:val="28"/>
          <w:szCs w:val="28"/>
        </w:rPr>
        <w:t xml:space="preserve">деятельности по контролю </w:t>
      </w:r>
      <w:r>
        <w:rPr>
          <w:rFonts w:ascii="Times New Roman" w:hAnsi="Times New Roman" w:cs="Times New Roman"/>
          <w:sz w:val="28"/>
          <w:szCs w:val="28"/>
        </w:rPr>
        <w:t>обязано: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исполнять своевременно и в полной мере предоставленные в соответствии с законодательством Российской Федерации полномочия по предупреждению, выявлению и пресечению нарушений в установленной сфере деятельности;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знакомить руководителя или уполномоченное должностное лицо объекта контроля (далее – представитель объекта контроля) с распоряжением администрации на проведение выездной проверки (ревизии), решением о приостановлении, возобновлении и продлении срока проведения проверки (ревизии), об изменении состава проверочной (ревизионной) группы, а также с результатами контрольных мероприятий (актами и заключениями);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 проводить контрольные мероприятия на основании распоряжения администрации в соответствии с планом контрольной деятельности, объективно и достоверно отражать результаты </w:t>
      </w:r>
      <w:r>
        <w:rPr>
          <w:iCs/>
          <w:sz w:val="28"/>
          <w:szCs w:val="28"/>
        </w:rPr>
        <w:t xml:space="preserve">контрольных мероприятий </w:t>
      </w:r>
      <w:r>
        <w:rPr>
          <w:sz w:val="28"/>
          <w:szCs w:val="28"/>
        </w:rPr>
        <w:t>в соответствующих актах, справках и заключениях;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информировать Главу Кубовинского сельсовета о выявленных недостатках и нарушениях, вносить предложения по устранению выявленных недостатков, нарушений, их последствий и наказанию виновных лиц;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) использовать полученные при осуществлении деятельности по контролю данные только для выполнения порученной работы.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13. Должностное лицо при осуществлении контрольной деятельности не имеет право вмешиваться в оперативную деятельность объектов контроля.</w:t>
      </w:r>
    </w:p>
    <w:p w:rsidR="00D37D11" w:rsidRDefault="00D37D11" w:rsidP="00D37D11">
      <w:pPr>
        <w:shd w:val="clear" w:color="auto" w:fill="FFFFFF"/>
        <w:spacing w:before="240" w:after="150" w:line="369" w:lineRule="atLeast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>.</w:t>
      </w:r>
      <w:r>
        <w:rPr>
          <w:b/>
          <w:bCs/>
          <w:sz w:val="28"/>
          <w:szCs w:val="28"/>
        </w:rPr>
        <w:t>Порядок планирования контрольного мероприятия</w:t>
      </w:r>
    </w:p>
    <w:p w:rsidR="00D37D11" w:rsidRDefault="00D37D11" w:rsidP="00D37D11">
      <w:pPr>
        <w:autoSpaceDE w:val="0"/>
        <w:autoSpaceDN w:val="0"/>
        <w:adjustRightInd w:val="0"/>
        <w:spacing w:before="24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14. Составление плана контрольных мероприятий осуществляется с соблюдением следующих условий: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а) обеспечение равномерности нагрузки на структурные подразделения администрации и подведомственные учреждения администрации, принимающие участие в контрольных мероприятиях;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б) выделение резерва времени для выполнения внеплановых контрольных мероприятий, определяемого на основании данных о внеплановых контрольных мероприятиях, осуществленных в предыдущие годы.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15. Отбор контрольных мероприятий осуществляется исходя из следующих критериев: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а) существенность и значимость мероприятий, реализуемых объектами контроля, в отношении которых предполагается проведение контрольной деятельности, и (или) направления объемов бюджетных расходов, включая мероприятия, осуществляемые в рамках реализации государственных программ Российской Федерации, при использовании средств бюджета Администрации Кубовинского сельсовета Новосибирского района Новосибирской области;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б) длительность периода, прошедшего с момента проведения идентичного контрольного мероприятия (в случае, если указанный период превышает 3 года, данный критерий имеет наивысший приоритет);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в) наличие </w:t>
      </w:r>
      <w:r>
        <w:rPr>
          <w:sz w:val="28"/>
          <w:szCs w:val="28"/>
        </w:rPr>
        <w:t>информации о нарушении законодательства Российской Федерации и иных нормативных правовых актов в контролируемой сфере деятельности.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16. </w:t>
      </w:r>
      <w:r>
        <w:rPr>
          <w:sz w:val="28"/>
          <w:szCs w:val="28"/>
        </w:rPr>
        <w:t>Периодичность проведения плановых контрольных мероприятий в отношении одного объекта контроля и одной темы контрольного мероприятия составляет: в сфере финансов - не более одного раза в год; в сфере закупок – не более одного раза в шесть месяцев.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17. Формирование плана контрольных мероприятий осуществляется с учетом информации о планируемых (проводимых) иными государственными органами идентичных контрольных мероприятиях в целях исключения дублирования деятельности по контролю.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 целях настоящего Порядка под идентичным контрольным мероприятием понимается контрольное мероприятие, в рамках которого иными государственными органами проводятся (планируются к проведению) контрольные действия в отношении деятельности объекта контроля, которые могут быть проведены Должностным лицом.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18.</w:t>
      </w:r>
      <w:r>
        <w:rPr>
          <w:rFonts w:ascii="Times New Roman" w:hAnsi="Times New Roman" w:cs="Times New Roman"/>
          <w:sz w:val="28"/>
          <w:szCs w:val="28"/>
        </w:rPr>
        <w:t xml:space="preserve"> Плановый срок контрольного мероприятия не должен превышать 30 рабочих дней. При наличии объективных причин срок контрольного мероприятия может быть продлен на основании служебной записки </w:t>
      </w:r>
      <w:r>
        <w:rPr>
          <w:rFonts w:ascii="Times New Roman" w:hAnsi="Times New Roman" w:cs="Times New Roman"/>
          <w:sz w:val="28"/>
          <w:szCs w:val="28"/>
        </w:rPr>
        <w:lastRenderedPageBreak/>
        <w:t>Должностного лица и распоряжения администрации о продлении контрольного мероприятия на срок не более 10 рабочих дней.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19.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План контрольных мероприятий, вносимые в него изменения, утверждаются распоряжением Главы Кубовинского сельсовета  Новосибирского района Новосибирской области.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20. Внесение изменений в план контрольных мероприятий допускается не позднее, чем за один месяц до начала проведения проверки, в отношении которой вносятся такие изменения.</w:t>
      </w:r>
      <w:r>
        <w:rPr>
          <w:color w:val="000000"/>
          <w:sz w:val="28"/>
          <w:szCs w:val="28"/>
        </w:rPr>
        <w:t xml:space="preserve"> Внесение изменений в ежегодный план допускается в следующих случаях: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 невозможность проведения плановой проверки деятельности юридического лица в сфере финансов и в сфере закупок в связи с его ликвидацией или реорганизацией;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б) наступление обстоятельств непреодолимой силы. 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исполнителем является группа должностных лиц (далее</w:t>
      </w:r>
      <w:r w:rsidR="00B030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B030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контрольная группа), ее состав и руководитель назначаются распоряжением Главы администрации с учетом объема работ, вытекающего из конкретных задач и особенностей объектов контроля.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Планирование контрольной деятельности осуществляется Должностным лицом на основании плана контрольных мероприятий на год по форме согласно Приложению № 2 к Порядку. План контрольных мероприятий утверждается распоряжением Главы Кубовинского сельсовета Новосибирского района Новосибирской области до 30 декабря года, предшествующего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планируемому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23.</w:t>
      </w:r>
      <w:r>
        <w:rPr>
          <w:color w:val="000000"/>
          <w:sz w:val="28"/>
          <w:szCs w:val="28"/>
        </w:rPr>
        <w:t xml:space="preserve"> План контрольных мероприятий, вносимые в него изменения доводятся до сведения заинтересованных лиц посредством их размещения на сайте администрации Кубовинского сельсовета в информационно-телекоммуникационной сети «Интернет» не позднее пяти рабочих дней со дня их утверждения. На основании плана контрольных мероприятий информация о плановых проверках в сфере закупок размещается в единой информационной системе.</w:t>
      </w:r>
    </w:p>
    <w:p w:rsidR="00D37D11" w:rsidRDefault="00D37D11" w:rsidP="00D37D11">
      <w:pPr>
        <w:pStyle w:val="ConsPlusNormal"/>
        <w:widowControl/>
        <w:ind w:firstLine="0"/>
        <w:jc w:val="both"/>
        <w:outlineLvl w:val="1"/>
      </w:pPr>
    </w:p>
    <w:p w:rsidR="00D37D11" w:rsidRDefault="00D37D11" w:rsidP="00D37D11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>I</w:t>
      </w:r>
      <w:r>
        <w:rPr>
          <w:rFonts w:eastAsiaTheme="minorHAnsi"/>
          <w:b/>
          <w:sz w:val="28"/>
          <w:szCs w:val="28"/>
          <w:lang w:val="en-US"/>
        </w:rPr>
        <w:t>V</w:t>
      </w:r>
      <w:r>
        <w:rPr>
          <w:rFonts w:eastAsiaTheme="minorHAnsi"/>
          <w:b/>
          <w:sz w:val="28"/>
          <w:szCs w:val="28"/>
        </w:rPr>
        <w:t>. Организация проведения контрольного мероприятия</w:t>
      </w:r>
    </w:p>
    <w:p w:rsidR="00D37D11" w:rsidRDefault="00D37D11" w:rsidP="00D37D11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24. Контрольное мероприятие проводится на основании распоряжения администрации, </w:t>
      </w:r>
      <w:r>
        <w:rPr>
          <w:sz w:val="28"/>
          <w:szCs w:val="28"/>
        </w:rPr>
        <w:t>которое служит основанием для начала контрольного мероприятия.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 о проведении контрольного мероприятия должно содержать следующие сведения: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наименование проверяемой организации;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Ф.И.О. должностного лица, осуществляющего деятельность по контролю или состав контрольной группы с указанием Ф.И.О. и должности каждого ее члена;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цель проведения проверки;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основание ее проведения;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дата начала и дата окончания проведения проверки;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проверяемый период.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25. В адрес проверяемой организации направляется уведомление о проведении проверки и делается запрос документов, необходимых для проведения проверки.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о проведении проверки должно содержать следующие сведения: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цель проведения проверки, а также основание ее проведения; 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дату начала проведения проверки;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проверяемый период;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документы и сведения, необходимые для осуществления проверки, с указанием срока их предоставления.</w:t>
      </w:r>
    </w:p>
    <w:p w:rsidR="00D37D11" w:rsidRDefault="00D37D11" w:rsidP="00D37D1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представления информации, документов и материалов устанавливается в уведомлении и исчисляется </w:t>
      </w:r>
      <w:proofErr w:type="gramStart"/>
      <w:r>
        <w:rPr>
          <w:sz w:val="28"/>
          <w:szCs w:val="28"/>
        </w:rPr>
        <w:t>с д</w:t>
      </w:r>
      <w:r w:rsidR="00B030F2">
        <w:rPr>
          <w:sz w:val="28"/>
          <w:szCs w:val="28"/>
        </w:rPr>
        <w:t>аты получения</w:t>
      </w:r>
      <w:proofErr w:type="gramEnd"/>
      <w:r w:rsidR="00B030F2">
        <w:rPr>
          <w:sz w:val="28"/>
          <w:szCs w:val="28"/>
        </w:rPr>
        <w:t xml:space="preserve"> запроса. При этом</w:t>
      </w:r>
      <w:r>
        <w:rPr>
          <w:sz w:val="28"/>
          <w:szCs w:val="28"/>
        </w:rPr>
        <w:t xml:space="preserve"> такой срок составляет не менее трех рабочих дней.</w:t>
      </w:r>
    </w:p>
    <w:p w:rsidR="00D37D11" w:rsidRDefault="00D37D11" w:rsidP="00D37D1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Уведомление направляется руководителю проверяемой организации заказным почтовым отправлением с уведомлением о вручении либо в форме электронного документа, либо нарочно с отметкой о получении, либо любым иным способом, обеспечивающим фиксацию факта и даты его направления,  не </w:t>
      </w:r>
      <w:proofErr w:type="gramStart"/>
      <w:r>
        <w:rPr>
          <w:sz w:val="28"/>
          <w:szCs w:val="28"/>
        </w:rPr>
        <w:t>позднее</w:t>
      </w:r>
      <w:proofErr w:type="gramEnd"/>
      <w:r>
        <w:rPr>
          <w:sz w:val="28"/>
          <w:szCs w:val="28"/>
        </w:rPr>
        <w:t xml:space="preserve"> чем за три рабочих дня до начала плановой проверки и за один рабочий день до начала внеплановой проверки.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Контрольное мероприятие проводится в соответствии с программой, составленной Должностным лицом.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включает объект, тему, основные цели проведения контрольного мероприятия, сроки его проведения, проверяемый период, перечень основных вопросов.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составлении программы необходимо предусматривать определенное количество времени для подготовительного периода.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27. </w:t>
      </w:r>
      <w:proofErr w:type="gramStart"/>
      <w:r>
        <w:rPr>
          <w:sz w:val="28"/>
          <w:szCs w:val="28"/>
        </w:rPr>
        <w:t>В ходе контрольного мероприятия проводятся контрольные действия по документальному и фактическому изучению деятельности объекта контроля, в том числе в целях определения достоверности отчетности о реализации муниципальных программ, муниципальных заданий на оказание муниципальных услуг (выполнение работ) муниципальными учреждениями, изучение информации о размещении заказов для государственных и муниципальных нужд на территории  Новосибирского района Новосибирской области на официальном сайте Российской Федерации в сети</w:t>
      </w:r>
      <w:proofErr w:type="gramEnd"/>
      <w:r>
        <w:rPr>
          <w:sz w:val="28"/>
          <w:szCs w:val="28"/>
        </w:rPr>
        <w:t xml:space="preserve"> Интернет </w:t>
      </w:r>
      <w:hyperlink r:id="rId11" w:history="1">
        <w:r>
          <w:rPr>
            <w:rStyle w:val="af5"/>
            <w:rFonts w:eastAsiaTheme="majorEastAsia"/>
            <w:sz w:val="28"/>
            <w:szCs w:val="28"/>
          </w:rPr>
          <w:t>http://www.zakupki.gov.ru</w:t>
        </w:r>
      </w:hyperlink>
      <w:r>
        <w:t xml:space="preserve"> </w:t>
      </w:r>
      <w:r>
        <w:rPr>
          <w:rStyle w:val="af5"/>
          <w:rFonts w:eastAsiaTheme="majorEastAsia"/>
          <w:sz w:val="28"/>
          <w:szCs w:val="28"/>
        </w:rPr>
        <w:t>и д</w:t>
      </w:r>
      <w:r>
        <w:rPr>
          <w:sz w:val="28"/>
          <w:szCs w:val="28"/>
        </w:rPr>
        <w:t>окументов, предоставленных проверяемой организацией.</w:t>
      </w:r>
    </w:p>
    <w:p w:rsidR="00D37D11" w:rsidRDefault="00D37D11" w:rsidP="00D37D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28. Должностное лицо, исходя из программы, определяет необходимость и возможность применения тех или иных действий, приемов и способов получения информации, аналитических процедур, объема выборки данных из проверяемой совокупности.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29. Контрольные действия проводятся сплошным или выборочным способом.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 xml:space="preserve">Сплошной способ представляет собой контрольные действия в отношении всей совокупности финансовых и хозяйственных операций, </w:t>
      </w:r>
      <w:r w:rsidRPr="00CA28A3">
        <w:rPr>
          <w:sz w:val="28"/>
          <w:szCs w:val="28"/>
          <w:lang w:val="ru-RU"/>
        </w:rPr>
        <w:lastRenderedPageBreak/>
        <w:t>относящихся к одному вопросу программы.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Выборочный способ – проведение контрольного действия в отношении части финансовых и хозяйственных операций, относящихся к одному вопросу программы. Объем выборки и ее состав определяются Должностным лицом таким образом, чтобы обеспечить возможность оценки всей совокупности финансовых и хозяйственных операций по изучаемому вопросу.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Решение об использовании сплошного или выборочного способа по каждому вопросу программы принимает Должностное лицо.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30. В случае необходимости при проведении контрольного мероприятия проводится встречная проверка. Встречная проверка проводится путем сличения записей, документов и данных в организациях, получивших от объекта контроля денежные средства, материальные ценности и документы, с соответствующими записями, документами и данными объекта контроля.</w:t>
      </w:r>
    </w:p>
    <w:p w:rsidR="00D37D11" w:rsidRDefault="00D37D11" w:rsidP="00D37D11">
      <w:pPr>
        <w:pStyle w:val="aa"/>
        <w:widowControl w:val="0"/>
        <w:ind w:firstLine="709"/>
        <w:jc w:val="both"/>
        <w:rPr>
          <w:sz w:val="28"/>
          <w:szCs w:val="28"/>
        </w:rPr>
      </w:pPr>
      <w:r w:rsidRPr="00CA28A3">
        <w:rPr>
          <w:sz w:val="28"/>
          <w:szCs w:val="28"/>
          <w:lang w:val="ru-RU"/>
        </w:rPr>
        <w:t xml:space="preserve">Встречная проверка назначается Главой  Кубовинского сельсовета по письменному представлению </w:t>
      </w:r>
      <w:proofErr w:type="spellStart"/>
      <w:r>
        <w:rPr>
          <w:sz w:val="28"/>
          <w:szCs w:val="28"/>
        </w:rPr>
        <w:t>Должностного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лица</w:t>
      </w:r>
      <w:proofErr w:type="spellEnd"/>
      <w:r>
        <w:rPr>
          <w:sz w:val="28"/>
          <w:szCs w:val="28"/>
        </w:rPr>
        <w:t>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Результаты контрольного мероприятия оформляются актом.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А</w:t>
      </w:r>
      <w:proofErr w:type="gramStart"/>
      <w:r w:rsidRPr="00CA28A3">
        <w:rPr>
          <w:sz w:val="28"/>
          <w:szCs w:val="28"/>
          <w:lang w:val="ru-RU"/>
        </w:rPr>
        <w:t>кт встр</w:t>
      </w:r>
      <w:proofErr w:type="gramEnd"/>
      <w:r w:rsidRPr="00CA28A3">
        <w:rPr>
          <w:sz w:val="28"/>
          <w:szCs w:val="28"/>
          <w:lang w:val="ru-RU"/>
        </w:rPr>
        <w:t>ечной проверки прилагается к акту контрольного мероприятия, в рамках которого была проведена встречная проверка.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31. По вопросам, возникающим в ходе контрольного мероприятия, Должностное лицо получает необходимые письменные объяснения от должностных, материально-ответственных и иных лиц объекта контроля, справки и сведения, заверенные копии документов, необходимые для проведения контрольных действий.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В случае отказа от представления указанных объяснений, справок, сведений и копий документов в акте контрольного мероприятия делается соответствующая запись.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32. Руководители объекта контроля обязаны создать надлежащие условия для проведения контрольного мероприятия, предоставить необходимые помещения и технические средства, а также обеспечить выполнение работ по делопроизводству.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По требованию Должностного лица, уполномоченного на проведение контрольных мероприятий, руководитель объекта контроля обязан организовать проведение инвентаризации денежных средств и материальных ценностей. Дата проведения и участки инвентаризации устанавливаются Должностным лицом по согласованию с руководителем объекта контроля.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Руководитель объекта контроля принимает меры к тому, чтобы материально-ответственные лица присутствовали при проверке вверенных им ценностей, контрольных обмерах выполненных работ и других аналогичных действиях, направленных на проверку деятельности этих материально</w:t>
      </w:r>
      <w:r w:rsidR="00B030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ответственных лиц.</w:t>
      </w:r>
    </w:p>
    <w:p w:rsidR="00D37D11" w:rsidRDefault="00D37D11" w:rsidP="00D37D1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35.Требования Должностного лица, связанные с исполнением им служебных обязанностей в ходе проведения контрольного мероприятия, </w:t>
      </w:r>
      <w:r>
        <w:rPr>
          <w:rFonts w:ascii="Times New Roman" w:hAnsi="Times New Roman" w:cs="Times New Roman"/>
          <w:sz w:val="28"/>
          <w:szCs w:val="28"/>
        </w:rPr>
        <w:lastRenderedPageBreak/>
        <w:t>являются обязательными для должностных лиц объекта контроля.</w:t>
      </w:r>
    </w:p>
    <w:p w:rsidR="00D37D11" w:rsidRDefault="00D37D11" w:rsidP="00D37D1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</w:t>
      </w:r>
      <w:r w:rsidR="00B030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Отказ или уклонение должностных лиц объекта контроля от своевременного и полного представления необходимой информации и документов для организации и проведения контрольного мероприятия влечет за собой ответственность в соответствии с действующим законодательством.</w:t>
      </w:r>
    </w:p>
    <w:p w:rsidR="00D37D11" w:rsidRPr="00B030F2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 xml:space="preserve">37. В случае отсутствия или неудовлетворительного состояния бухгалтерского (бюджетного) учета в объекте контроля, при котором невозможно дальнейшее проведение контрольного мероприятия, контрольное мероприятие приостанавливается. Решение о приостановлении принимается Главой Кубовинского сельсовета по мотивированному представлению </w:t>
      </w:r>
      <w:r w:rsidRPr="00B030F2">
        <w:rPr>
          <w:sz w:val="28"/>
          <w:szCs w:val="28"/>
          <w:lang w:val="ru-RU"/>
        </w:rPr>
        <w:t xml:space="preserve">Должностного лица. </w:t>
      </w:r>
    </w:p>
    <w:p w:rsidR="00D37D11" w:rsidRPr="00CA28A3" w:rsidRDefault="00D37D11" w:rsidP="00D37D11">
      <w:pPr>
        <w:pStyle w:val="aa"/>
        <w:widowControl w:val="0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В срок не позднее пяти рабочих дней со дня принятия решения о приостановлении контрольного мероприятия,  Должностное лицо:</w:t>
      </w:r>
    </w:p>
    <w:p w:rsidR="00D37D11" w:rsidRPr="00CA28A3" w:rsidRDefault="00D37D11" w:rsidP="00D37D11">
      <w:pPr>
        <w:pStyle w:val="aa"/>
        <w:widowControl w:val="0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-письменно извещает руководителя объекта контроля о приостановлении контрольного мероприятия;</w:t>
      </w:r>
    </w:p>
    <w:p w:rsidR="00D37D11" w:rsidRPr="00CA28A3" w:rsidRDefault="00D37D11" w:rsidP="00D37D11">
      <w:pPr>
        <w:pStyle w:val="aa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-направляет руководителю объекта контроля письменное представление о восстановлении бухгалтерского (бюджетного) учета и сообщает об этих фактах Главе администрации Кубовинского сельсовета.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Контрольное мероприятие возобновляется после устранения причин приостановления контрольного мероприятия.</w:t>
      </w:r>
    </w:p>
    <w:p w:rsidR="00D37D11" w:rsidRPr="00CA28A3" w:rsidRDefault="00D37D11" w:rsidP="00D37D11">
      <w:pPr>
        <w:pStyle w:val="aa"/>
        <w:ind w:firstLine="709"/>
        <w:jc w:val="both"/>
        <w:rPr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Решение о приостановлении (возобновлении) проведения контрольного мероприятия оформляется распоряжением администрации, в котором указываются основания приостановления (возобновления) контрольного мероприятия. Копия решения о приостановлении (возобновлении) проведения контрольного мероприятия направляется в адрес объекта контроля.</w:t>
      </w:r>
    </w:p>
    <w:p w:rsidR="00D37D11" w:rsidRDefault="00D37D11" w:rsidP="00D37D1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  <w:lang w:val="en-US"/>
        </w:rPr>
        <w:t>V</w:t>
      </w:r>
      <w:r>
        <w:rPr>
          <w:rFonts w:eastAsiaTheme="minorHAnsi"/>
          <w:b/>
          <w:sz w:val="28"/>
          <w:szCs w:val="28"/>
        </w:rPr>
        <w:t>. Методы проведения контрольного мероприятия</w:t>
      </w:r>
    </w:p>
    <w:p w:rsidR="00D37D11" w:rsidRDefault="00D37D11" w:rsidP="00D37D11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</w:rPr>
      </w:pPr>
    </w:p>
    <w:p w:rsidR="00D37D11" w:rsidRPr="00CA28A3" w:rsidRDefault="00D37D11" w:rsidP="00D37D11">
      <w:pPr>
        <w:pStyle w:val="aa"/>
        <w:ind w:firstLine="709"/>
        <w:jc w:val="both"/>
        <w:rPr>
          <w:rFonts w:eastAsia="Calibri"/>
          <w:sz w:val="28"/>
          <w:szCs w:val="28"/>
          <w:lang w:val="ru-RU"/>
        </w:rPr>
      </w:pPr>
      <w:r w:rsidRPr="00CA28A3">
        <w:rPr>
          <w:sz w:val="28"/>
          <w:szCs w:val="28"/>
          <w:lang w:val="ru-RU"/>
        </w:rPr>
        <w:t>38. Основными методами осуществления контрольного мероприятия являются: проведение обследования, проведение камеральной проверки, проведение выездной проверки (ревизии).</w:t>
      </w:r>
    </w:p>
    <w:p w:rsidR="00D37D11" w:rsidRDefault="00D37D11" w:rsidP="00D37D11">
      <w:pPr>
        <w:widowControl w:val="0"/>
        <w:tabs>
          <w:tab w:val="left" w:pos="2625"/>
          <w:tab w:val="center" w:pos="4819"/>
        </w:tabs>
        <w:autoSpaceDE w:val="0"/>
        <w:autoSpaceDN w:val="0"/>
        <w:adjustRightInd w:val="0"/>
        <w:outlineLvl w:val="2"/>
        <w:rPr>
          <w:sz w:val="28"/>
          <w:szCs w:val="28"/>
        </w:rPr>
      </w:pPr>
      <w:r>
        <w:rPr>
          <w:sz w:val="28"/>
          <w:szCs w:val="28"/>
        </w:rPr>
        <w:tab/>
      </w:r>
    </w:p>
    <w:p w:rsidR="00D37D11" w:rsidRDefault="00D37D11" w:rsidP="00D37D11">
      <w:pPr>
        <w:widowControl w:val="0"/>
        <w:tabs>
          <w:tab w:val="left" w:pos="2625"/>
          <w:tab w:val="center" w:pos="4819"/>
        </w:tabs>
        <w:autoSpaceDE w:val="0"/>
        <w:autoSpaceDN w:val="0"/>
        <w:adjustRightInd w:val="0"/>
        <w:jc w:val="center"/>
        <w:outlineLvl w:val="2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Проведение обследования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39.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 проведении обследования осуществляются анализ и оценка состояния сферы деятельности объекта контроля, определенной распоряжением администрации.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Обследование (за исключением обследования, проводимого в рамках камеральных и выездных проверок, ревизий) проводится в порядке и сроки, установленные для выездных проверок (ревизий).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41.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 проведении обследования могут проводиться исследования и экспертизы с использованием фото-, видео- и аудиотехники, а также иных видов техники и приборов, в том числе измерительных приборов.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42.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По результатам проведения обследования оформляется заключение, </w:t>
      </w:r>
      <w:r>
        <w:rPr>
          <w:sz w:val="28"/>
          <w:szCs w:val="28"/>
        </w:rPr>
        <w:lastRenderedPageBreak/>
        <w:t>которое подписывается Должностным лицом не позднее последнего дня срока проведения обследования. Заключение в течение трех рабочих дней со дня его подписания вручается (направляется) представителю объекта контроля в соответствии с настоящим Порядком.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43.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Заключение и иные материалы обследования подлежат рассмотрению Главой района (первым заместителем главы администрации) в течение 30 рабочих дней со дня подписания заключения.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44.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 итогам рассмотрения заключения, подготовленного по результатам проведения обследования, Глава Кубовинского сельсовета  может назначить проведение выездной проверки (ревизии).</w:t>
      </w:r>
    </w:p>
    <w:p w:rsidR="00D37D11" w:rsidRDefault="00D37D11" w:rsidP="00D37D11">
      <w:pPr>
        <w:widowControl w:val="0"/>
        <w:tabs>
          <w:tab w:val="left" w:pos="2310"/>
          <w:tab w:val="center" w:pos="4819"/>
        </w:tabs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D37D11" w:rsidRDefault="00D37D11" w:rsidP="00D37D11">
      <w:pPr>
        <w:widowControl w:val="0"/>
        <w:tabs>
          <w:tab w:val="left" w:pos="2310"/>
          <w:tab w:val="center" w:pos="4819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Проведение камеральной проверки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45. Камеральная проверка проводится по месту нахождения администрации, в том числе на основании бюджетной (бухгалтерской) отчетности и иных документов, предоставленных по запросу Должностного лица, а также информации, документов и материалов, полученных в ходе встречных проверок.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46. Камеральная проверка проводится Должностным лицом, на основании распоряжения администрации в течение 30 рабочих дней со дня получения от объекта контроля информации, документов и материалов, предоставленных по запросу Должностного лица.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47. При проведении камеральной проверки в срок ее проведения не засчитываются периоды времени </w:t>
      </w:r>
      <w:proofErr w:type="gramStart"/>
      <w:r>
        <w:rPr>
          <w:sz w:val="28"/>
          <w:szCs w:val="28"/>
        </w:rPr>
        <w:t>с даты отправки</w:t>
      </w:r>
      <w:proofErr w:type="gramEnd"/>
      <w:r>
        <w:rPr>
          <w:sz w:val="28"/>
          <w:szCs w:val="28"/>
        </w:rPr>
        <w:t xml:space="preserve"> запроса Должностного лица до даты предоставления информации, документов и материалов объектом проверки, а также времени, в течение которого проводится встречная проверка и (или) обследование.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48. На основании мотивированного обращения Должностного лица, Глава Кубовинского сельсовета  может назначить проведение обследования.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обследования оформляется заключение, которое прилагается к материалам камеральной проверки.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49. По результатам камеральной проверки оформляется акт, который подписывается Должностным лицом, проводящим проверку, не позднее последнего дня срока проведения камеральной проверки.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50. Акт камеральной проверки в течение трех рабочих дней со дня его подписания вручается (направляется) представителю объекта контроля в соответствии с настоящим Порядком.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51. Объект контроля вправе представить письменные возражения на акт камеральной проверки в течение 10 рабочих дней со дня получения указанного акта. Письменные возражения объекта контроля приобщаются к материалам камеральной проверки.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52. Материалы камеральной проверки подлежат рассмотрению Главой Кубовинского сельсовета в течение 30 рабочих дней со дня подписания акта камеральной проверки.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310"/>
          <w:tab w:val="center" w:pos="4819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Проведение выездной проверки (ревизии)</w:t>
      </w:r>
    </w:p>
    <w:p w:rsidR="00D37D11" w:rsidRDefault="00D37D11" w:rsidP="00D37D11">
      <w:pPr>
        <w:pStyle w:val="ConsPlusNormal"/>
        <w:widowControl/>
        <w:ind w:firstLine="540"/>
        <w:jc w:val="center"/>
        <w:rPr>
          <w:rFonts w:ascii="Times New Roman" w:hAnsi="Times New Roman" w:cs="Times New Roman"/>
          <w:i/>
          <w:sz w:val="28"/>
          <w:szCs w:val="28"/>
          <w:highlight w:val="green"/>
        </w:rPr>
      </w:pP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53. Выездная проверка (ревизия) проводится по месту нахождения объекта контроля.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54. Срок проведения выездной проверки (ревизии) составляет не более 30 рабочих дней.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55. Глава Кубовинского сельсовета  может продлить срок проведения выездной проверки (ревизии) на основании мотивированного обращения Должностного лица, но не более чем на 10 рабочих дней.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56. По фактам непредставления или несвоевременного предоставления должностными лицами объекта контроля информации, документов и материалов, запрошенных при проведении выездной проверки (ревизии), Должностное лицо составляет акт непредставления или несвоевременного предоставления должностными лицами объекта контроля информации.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57. В случае невозможности получения необходимой информации (документов, материалов) в ходе проведения контрольных действий в рамках выездной проверки (ревизии), Глава  администрации на основании мотивированного обращения Должностного лица может назначить: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проведение встречной проверки;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проведение обследования.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Лица и организации, в отношении которых проводится встречная проверка, обязаны предоставить по запросу (требованию) Должностного лица информацию, документы и материалы, относящиеся к тематике выездной проверки (ревизии).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обследования оформляется заключение, которое прилагается к материалам выездной проверки (ревизии). По результатам встречной проверки составляется а</w:t>
      </w:r>
      <w:proofErr w:type="gramStart"/>
      <w:r>
        <w:rPr>
          <w:sz w:val="28"/>
          <w:szCs w:val="28"/>
        </w:rPr>
        <w:t>кт встр</w:t>
      </w:r>
      <w:proofErr w:type="gramEnd"/>
      <w:r>
        <w:rPr>
          <w:sz w:val="28"/>
          <w:szCs w:val="28"/>
        </w:rPr>
        <w:t>ечной проверки.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58. В ходе выездной проверки (ревизии) проводятся контрольные действия по документальному и фактическому изучению деятельности объекта контроля. </w:t>
      </w:r>
      <w:proofErr w:type="gramStart"/>
      <w:r>
        <w:rPr>
          <w:sz w:val="28"/>
          <w:szCs w:val="28"/>
        </w:rPr>
        <w:t>Контрольные действия по документальному изучению проводятся в отношении финансовых, бухгалтерских, отчетных документов, документов о планировании и осуществлении закупок и иных документов объекта контроля, а также путем анализа и оценки полученной из них информации с учетом информации по устным и письменным объяснениям, справкам и сведениям должностных, материально ответственных и иных лиц объекта контроля и осуществления других действий по контролю.</w:t>
      </w:r>
      <w:proofErr w:type="gramEnd"/>
      <w:r>
        <w:rPr>
          <w:sz w:val="28"/>
          <w:szCs w:val="28"/>
        </w:rPr>
        <w:t xml:space="preserve"> Контрольные действия по фактическому изучению проводятся путем осмотра, инвентаризации, наблюдения, пересчета, экспертизы, контрольных замеров и осуществления других действий по контролю. Проведение и результаты контрольных действий по фактическому изучению деятельности объекта контроля оформляются соответствующими актами.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59. Проведение выездной проверки (ревизии) может быть приостановлено на основании мотивированного обращения Должностного лица распоряжением администрации: 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на период проведения встречной проверки и (или) обследования;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б) при отсутствии или неудовлетворительном состоянии бухгалтерского (бюджетного) учета у объекта контроля - на период восстановления объектом контроля документов, необходимых для проведения выездной проверки (ревизии), а также приведения объектом контроля в надлежащее состояние документов учета и отчетности;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на период организации и проведения экспертиз;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на период исполнения запросов, направленных в компетентные государственные (муниципальные) органы;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 в случае непредставления объектом контроля информации, документов и материалов и (или) предоставления неполного комплекта запрашиваемой информации, документов и материалов, и (или) воспрепятствования проведению контрольного мероприятия, и (или) уклонения от проведения контрольного мероприятия;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 при необходимости обследования имущества и (или) документов, находящихся не по месту нахождения объекта контроля;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 при наличии обстоятельств, которые делают невозможным дальнейшее проведение проверки (ревизии) по причинам, не зависящим от Должностного лица, осуществляющего контрольное мероприятие, включая наступление обстоятельств непреодолимой силы.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60. На время приостановления проведения выездной проверки (ревизии) срок проведения контрольных действий прерывается, но не более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чем на шесть месяцев.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61. Должностное лицо, на основании распоряжения администрации о приостановлении проведения выездной проверки (ревизии), в течение трех рабочих дней со дня его принятия письменно извещает объект контроля о приостановлении проведения проверки и о причинах приостановления.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62.Проведение выездной проверки (ревизии) возобновляется распоряжением администрации, в течение трех рабочих дней со дня получения Должностным лицом сведений об устранении причин приостановления выездной проверки (ревизии).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63. Должностное лицо, на основании распоряжения администрации о возобновлении проведения выездной проверки (ревизии), в течение трех рабочих дней со дня его принятия информирует о возобновлении проведения выездной проверки (ревизии) объект контроля.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64. К акту выездной проверки (ревизии) (кроме акта встречной проверки и заключения, подготовленного по результатам проведения обследования), прилагаются предметы и документы, результаты экспертиз (исследований),</w:t>
      </w:r>
      <w:r w:rsidR="00B030F2">
        <w:rPr>
          <w:sz w:val="28"/>
          <w:szCs w:val="28"/>
        </w:rPr>
        <w:t xml:space="preserve"> </w:t>
      </w:r>
      <w:r>
        <w:rPr>
          <w:sz w:val="28"/>
          <w:szCs w:val="28"/>
        </w:rPr>
        <w:t>фото-видео</w:t>
      </w:r>
      <w:r w:rsidR="00B030F2">
        <w:rPr>
          <w:sz w:val="28"/>
          <w:szCs w:val="28"/>
        </w:rPr>
        <w:t xml:space="preserve"> </w:t>
      </w:r>
      <w:r>
        <w:rPr>
          <w:sz w:val="28"/>
          <w:szCs w:val="28"/>
        </w:rPr>
        <w:t>- и аудиоматериалы, полученные в ходе проведения контрольных мероприятий.</w:t>
      </w:r>
    </w:p>
    <w:p w:rsidR="00D37D11" w:rsidRDefault="00D37D11" w:rsidP="00D37D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65. Акт выездной проверки (ревизии) в течение трех рабочих дней со дня его подписания вручается (направляется) представителю объекта контроля в соответствии с настоящим Порядком.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66. Объект контроля вправе предоставить письменные возражения на акт выездной проверки (ревизии) в течение пяти рабочих дней со дня его получения. Письменные возражения объекта контроля прилагаются к </w:t>
      </w:r>
      <w:r>
        <w:rPr>
          <w:sz w:val="28"/>
          <w:szCs w:val="28"/>
        </w:rPr>
        <w:lastRenderedPageBreak/>
        <w:t>материалам выездной проверки (ревизии).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67. Акт и иные материалы выездной проверки (</w:t>
      </w:r>
      <w:r w:rsidR="00B030F2">
        <w:rPr>
          <w:sz w:val="28"/>
          <w:szCs w:val="28"/>
        </w:rPr>
        <w:t>ревизии) подлежат рассмотрению Г</w:t>
      </w:r>
      <w:r>
        <w:rPr>
          <w:sz w:val="28"/>
          <w:szCs w:val="28"/>
        </w:rPr>
        <w:t>лавой Кубовинского сельсовета в течение 30 рабочих дней со дня подписания акта.</w:t>
      </w:r>
    </w:p>
    <w:p w:rsidR="00D37D11" w:rsidRDefault="00D37D11" w:rsidP="00D37D11">
      <w:pPr>
        <w:pStyle w:val="ConsPlusNormal"/>
        <w:widowControl/>
        <w:ind w:firstLine="0"/>
        <w:jc w:val="center"/>
        <w:outlineLvl w:val="1"/>
        <w:rPr>
          <w:rFonts w:ascii="Times New Roman" w:eastAsiaTheme="minorHAnsi" w:hAnsi="Times New Roman"/>
          <w:b/>
          <w:sz w:val="28"/>
          <w:szCs w:val="28"/>
          <w:highlight w:val="green"/>
        </w:rPr>
      </w:pPr>
    </w:p>
    <w:p w:rsidR="00D37D11" w:rsidRDefault="00D37D11" w:rsidP="00D37D11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Theme="minorHAnsi" w:hAnsi="Times New Roman"/>
          <w:b/>
          <w:sz w:val="28"/>
          <w:szCs w:val="28"/>
          <w:lang w:val="en-US"/>
        </w:rPr>
        <w:t>VI</w:t>
      </w:r>
      <w:r>
        <w:rPr>
          <w:rFonts w:ascii="Times New Roman" w:eastAsiaTheme="minorHAnsi" w:hAnsi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Оформление результатов контрольного мероприятия</w:t>
      </w:r>
    </w:p>
    <w:p w:rsidR="00D37D11" w:rsidRDefault="00D37D11" w:rsidP="00D37D11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68. Результаты проверки, ревизии оформляются актом. По результатам рассмотрения акта и иных материалов проверки (ревизии) Глава Кубовинского сельсовета принимает решение:</w:t>
      </w:r>
    </w:p>
    <w:p w:rsidR="00D37D11" w:rsidRDefault="00D37D11" w:rsidP="00D37D1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 направлении предписания и (или) представления объекту контроля и (либо) наличии оснований для направления уведомления о применении бюджетных мер принуждения;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об отсутствии оснований для направления предписания, представления и уведомления о применении бюджетных мер принуждения;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о назначении внеплановой выездной проверки (ревизии), в том числе при представлении объектом контроля письменных возражений, а также дополнительной информации, документов и материалов, относящихся к проверяемому периоду, влияющих на выводы, сделанные по результатам выездной проверки (ревизии).</w:t>
      </w:r>
    </w:p>
    <w:p w:rsidR="00D37D11" w:rsidRDefault="00D37D11" w:rsidP="00D37D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Главы Кубовинского сельсовета  оформляется распоряжением администрации в срок не позднее 30 рабочих дней со дня подписания акта контрольного мероприятия</w:t>
      </w:r>
    </w:p>
    <w:p w:rsidR="00D37D11" w:rsidRDefault="00D37D11" w:rsidP="00D37D1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69. При осуществлении полномочий, предусмотренных абзацами первым и вторым пункта 6 настоящего Порядка, Должностное лицо по распоряжению администрации направляет: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69.1. Представления, содержащие обязательную для рассмотрения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и требования о принятии мер по их устранению, а также устранению причин и условий таких нарушений,  </w:t>
      </w:r>
      <w:r>
        <w:rPr>
          <w:color w:val="000000"/>
          <w:sz w:val="28"/>
          <w:szCs w:val="28"/>
        </w:rPr>
        <w:t>согласно Приложению № 3 к Порядку</w:t>
      </w:r>
      <w:r>
        <w:rPr>
          <w:sz w:val="28"/>
          <w:szCs w:val="28"/>
        </w:rPr>
        <w:t>.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69.2. Предписания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и (или) о возмещении ущерба, причиненного такими нарушениями Российской Федерации, согласно Приложению № 4 к Порядку.</w:t>
      </w:r>
    </w:p>
    <w:p w:rsidR="00D37D11" w:rsidRDefault="00D37D11" w:rsidP="00D37D11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69.3. Уведомления о применении бюджетных мер принуждения, направляемые финансовому органу по форме,  согласно Приложению № 5 к Порядку.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70. При осуществлении полномочий, предусмотренных третьим–девятым абзацами пункта 6 настоящего Порядка, Должностное лицо по распоряжению администрации направляет предписание об устранении нарушений законодательства Российской Федерации и иных нормативных правовых актов о контрактной системе в сфере закупок, согласно </w:t>
      </w:r>
      <w:r>
        <w:rPr>
          <w:sz w:val="28"/>
          <w:szCs w:val="28"/>
        </w:rPr>
        <w:lastRenderedPageBreak/>
        <w:t>Приложению № 6 к Порядку. При этом в рамках осуществления полномочий, предусмотренных абзацами третьим-пятым пункта 6 настоящих Правил, указанное предписание выдается до начала закупки.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В течение трех рабочих дней </w:t>
      </w:r>
      <w:proofErr w:type="gramStart"/>
      <w:r>
        <w:rPr>
          <w:sz w:val="28"/>
          <w:szCs w:val="28"/>
        </w:rPr>
        <w:t>с даты выдачи</w:t>
      </w:r>
      <w:proofErr w:type="gramEnd"/>
      <w:r>
        <w:rPr>
          <w:sz w:val="28"/>
          <w:szCs w:val="28"/>
        </w:rPr>
        <w:t xml:space="preserve"> предписания, руководствуясь частью 24, пунктом 3 части 27 статьи 99 Федерального закона № 44-ФЗ Должностное лицо обязано разместить это предписание в единой информационной системе, а до ее ввода – на официальном сайте Российской Федерации в сети Интернет </w:t>
      </w:r>
      <w:hyperlink r:id="rId12" w:history="1">
        <w:r>
          <w:rPr>
            <w:rStyle w:val="af5"/>
            <w:rFonts w:eastAsiaTheme="majorEastAsia"/>
            <w:sz w:val="28"/>
            <w:szCs w:val="28"/>
          </w:rPr>
          <w:t>http://www.zakupki.gov.ru</w:t>
        </w:r>
      </w:hyperlink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71. Представление и (или) предписание в течение 30 рабочих дней со дня принятия решения об их направлении, вручаются представителю объекта контроля. В проверенную организацию представление направляется заказным почтовым отправлением с уведомлением о вручении либо вручается руководителю организации или лицу, им уполномоченному с отметкой о вручении, либо иным способом, обеспечивающим фиксацию факта и даты его направления.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72. Отмена представлений и предписаний администрации осуществляется в судебном порядке.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73. Должностное лицо, принимающее участие в контрольных мероприятиях, осуществляет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объектами контроля представлений и предписаний. 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74. </w:t>
      </w:r>
      <w:proofErr w:type="gramStart"/>
      <w:r>
        <w:rPr>
          <w:sz w:val="28"/>
          <w:szCs w:val="28"/>
        </w:rPr>
        <w:t>В случае неисполнения предписания о возмещении ущерба, причиненного администрации нарушением бюджетного законодательства Российской Федерации, законодательства о контрактной системе в сфере закупок Российской Федерации и иных нормативных правовых актов, регулирующих правоотношения в бюджетной сфере и в сфере закупок, должностное лицо администрации, уполномоченное представлять интересы администрации в суде, направляет в суд исковое заявление о возмещении объектом контроля, должностными лицами которого допущено указанное</w:t>
      </w:r>
      <w:proofErr w:type="gramEnd"/>
      <w:r>
        <w:rPr>
          <w:sz w:val="28"/>
          <w:szCs w:val="28"/>
        </w:rPr>
        <w:t xml:space="preserve"> нарушение, ущерба, причиненного администрации, и защищает в суде интересы администрации по этому иску.</w:t>
      </w:r>
    </w:p>
    <w:p w:rsidR="00D37D11" w:rsidRDefault="00D37D11" w:rsidP="00D37D1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75. </w:t>
      </w:r>
      <w:proofErr w:type="gramStart"/>
      <w:r>
        <w:rPr>
          <w:sz w:val="28"/>
          <w:szCs w:val="28"/>
        </w:rPr>
        <w:t>При выявлении в ходе проведения контрольных мероприятий нарушений с признаками административных правонарушений, информация о выявленных нарушениях законодательства о контрактной системе в сфере закупок по решению Главы Кубовинского сельсовета направляется в уполномоченный на осуществление контроля в сфере закупок орган исполнительной власти субъекта Российской Федерации -</w:t>
      </w:r>
      <w:r w:rsidR="00B030F2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контрольное управление Новосибирской области (УК НСО) либо в территориальный орган федерального органа исполнительной власти (Новосибирское УФАС России).</w:t>
      </w:r>
      <w:proofErr w:type="gramEnd"/>
    </w:p>
    <w:p w:rsidR="00D37D11" w:rsidRDefault="00D37D11" w:rsidP="00D37D1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76. В соответствии с частью 21 статьи 99 Федерального закона № 44-ФЗ, информация о проведении плановых и внеплановых проверок в сфере закупок, об их результатах и выданных предписаниях размещается в единой информационной системе и (или) реестре жалоб, плановых и внеплановых проверок, принятых по ним решений и выданных предписаний.  </w:t>
      </w:r>
    </w:p>
    <w:p w:rsidR="00D37D11" w:rsidRDefault="00D37D11" w:rsidP="00D37D1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7D11" w:rsidRDefault="00D37D11" w:rsidP="00D37D11">
      <w:pPr>
        <w:shd w:val="clear" w:color="auto" w:fill="F9F9F9"/>
        <w:spacing w:line="36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V</w:t>
      </w: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>. Требования к составлению и представлению отчетности</w:t>
      </w:r>
    </w:p>
    <w:p w:rsidR="00D37D11" w:rsidRDefault="00D37D11" w:rsidP="00D37D11">
      <w:pPr>
        <w:shd w:val="clear" w:color="auto" w:fill="F9F9F9"/>
        <w:spacing w:line="36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проведения контрольных мероприятий</w:t>
      </w:r>
    </w:p>
    <w:p w:rsidR="00D37D11" w:rsidRDefault="00D37D11" w:rsidP="00D37D11">
      <w:pPr>
        <w:shd w:val="clear" w:color="auto" w:fill="F9F9F9"/>
        <w:jc w:val="center"/>
        <w:rPr>
          <w:sz w:val="28"/>
          <w:szCs w:val="28"/>
        </w:rPr>
      </w:pPr>
    </w:p>
    <w:p w:rsidR="00D37D11" w:rsidRDefault="00D37D11" w:rsidP="00D37D11">
      <w:pPr>
        <w:shd w:val="clear" w:color="auto" w:fill="F9F9F9"/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77. </w:t>
      </w:r>
      <w:proofErr w:type="gramStart"/>
      <w:r>
        <w:rPr>
          <w:sz w:val="28"/>
          <w:szCs w:val="28"/>
        </w:rPr>
        <w:t>В целях раскрытия информации о полноте и своевременности выполнения плана контрольных мероприятий за отчетный календарный год, обеспечения эффективности контрольной деятельности, а также анализа информации о результатах проведения контрольных мероприятий Должностное лицо составляет и представляет Главе  Кубовинского сельсовета ежегодный отчет о результатах контрольных мероприятий не позднее 1 марта года, следующего за отчетным периодом.</w:t>
      </w:r>
      <w:proofErr w:type="gramEnd"/>
    </w:p>
    <w:p w:rsidR="00D37D11" w:rsidRDefault="00D37D11" w:rsidP="00D37D11">
      <w:pPr>
        <w:shd w:val="clear" w:color="auto" w:fill="F9F9F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78. В отчете отражаются данные о результатах проведения контрольных мероприятий, которые группируются по темам контрольных мероприятий, проверенным объектам контроля и проверяемым периодам.</w:t>
      </w:r>
    </w:p>
    <w:p w:rsidR="00D37D11" w:rsidRDefault="00D37D11" w:rsidP="00D37D11">
      <w:pPr>
        <w:shd w:val="clear" w:color="auto" w:fill="F9F9F9"/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79. К результатам проведения контрольных мероприятий, подлежащим обязательному раскрытию относятся:</w:t>
      </w:r>
    </w:p>
    <w:p w:rsidR="00D37D11" w:rsidRDefault="00D37D11" w:rsidP="00D37D11">
      <w:pPr>
        <w:shd w:val="clear" w:color="auto" w:fill="F9F9F9"/>
        <w:jc w:val="both"/>
        <w:rPr>
          <w:sz w:val="28"/>
          <w:szCs w:val="28"/>
        </w:rPr>
      </w:pPr>
      <w:r>
        <w:rPr>
          <w:sz w:val="28"/>
          <w:szCs w:val="28"/>
        </w:rPr>
        <w:t>а) количество запланированных на отчетный период контрольных мероприятий;</w:t>
      </w:r>
    </w:p>
    <w:p w:rsidR="00D37D11" w:rsidRDefault="00D37D11" w:rsidP="00D37D11">
      <w:pPr>
        <w:shd w:val="clear" w:color="auto" w:fill="F9F9F9"/>
        <w:jc w:val="both"/>
        <w:rPr>
          <w:sz w:val="28"/>
          <w:szCs w:val="28"/>
        </w:rPr>
      </w:pPr>
      <w:r>
        <w:rPr>
          <w:sz w:val="28"/>
          <w:szCs w:val="28"/>
        </w:rPr>
        <w:t>б) общее количество контрольных мероприятий, проведенных в отчетном периоде, в том числе:</w:t>
      </w:r>
    </w:p>
    <w:p w:rsidR="00D37D11" w:rsidRPr="00CA28A3" w:rsidRDefault="00D37D11" w:rsidP="00D37D11">
      <w:pPr>
        <w:pStyle w:val="ac"/>
        <w:shd w:val="clear" w:color="auto" w:fill="F9F9F9"/>
        <w:rPr>
          <w:sz w:val="28"/>
          <w:szCs w:val="28"/>
          <w:lang w:val="ru-RU" w:eastAsia="ru-RU"/>
        </w:rPr>
      </w:pPr>
      <w:r w:rsidRPr="00CA28A3">
        <w:rPr>
          <w:sz w:val="28"/>
          <w:szCs w:val="28"/>
          <w:lang w:val="ru-RU" w:eastAsia="ru-RU"/>
        </w:rPr>
        <w:t xml:space="preserve">-плановых </w:t>
      </w:r>
    </w:p>
    <w:p w:rsidR="00D37D11" w:rsidRPr="00CA28A3" w:rsidRDefault="00D37D11" w:rsidP="00D37D11">
      <w:pPr>
        <w:pStyle w:val="ac"/>
        <w:shd w:val="clear" w:color="auto" w:fill="F9F9F9"/>
        <w:rPr>
          <w:sz w:val="28"/>
          <w:szCs w:val="28"/>
          <w:lang w:val="ru-RU" w:eastAsia="ru-RU"/>
        </w:rPr>
      </w:pPr>
      <w:r w:rsidRPr="00CA28A3">
        <w:rPr>
          <w:sz w:val="28"/>
          <w:szCs w:val="28"/>
          <w:lang w:val="ru-RU" w:eastAsia="ru-RU"/>
        </w:rPr>
        <w:t>-внеплановых</w:t>
      </w:r>
    </w:p>
    <w:p w:rsidR="00D37D11" w:rsidRDefault="00D37D11" w:rsidP="00D37D11">
      <w:pPr>
        <w:shd w:val="clear" w:color="auto" w:fill="F9F9F9"/>
        <w:jc w:val="both"/>
        <w:rPr>
          <w:sz w:val="28"/>
          <w:szCs w:val="28"/>
        </w:rPr>
      </w:pPr>
      <w:r>
        <w:rPr>
          <w:sz w:val="28"/>
          <w:szCs w:val="28"/>
        </w:rPr>
        <w:t>в) количество контрольных мероприятий, по результатам которых выявлены финансовые нарушения, в том числе в сфере бюджетных правоотношений, в сфере закупок;</w:t>
      </w:r>
    </w:p>
    <w:p w:rsidR="00D37D11" w:rsidRDefault="00D37D11" w:rsidP="00D37D11">
      <w:pPr>
        <w:shd w:val="clear" w:color="auto" w:fill="F9F9F9"/>
        <w:jc w:val="both"/>
        <w:rPr>
          <w:sz w:val="28"/>
          <w:szCs w:val="28"/>
        </w:rPr>
      </w:pPr>
      <w:r>
        <w:rPr>
          <w:sz w:val="28"/>
          <w:szCs w:val="28"/>
        </w:rPr>
        <w:t>г)  объем проверенных средств районного бюджета;</w:t>
      </w:r>
    </w:p>
    <w:p w:rsidR="00D37D11" w:rsidRDefault="00D37D11" w:rsidP="00D37D11">
      <w:pPr>
        <w:shd w:val="clear" w:color="auto" w:fill="F9F9F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общая сумма выявленных нарушений требований бюджетного законодательства;</w:t>
      </w:r>
    </w:p>
    <w:p w:rsidR="00D37D11" w:rsidRDefault="00D37D11" w:rsidP="00D37D11">
      <w:pPr>
        <w:shd w:val="clear" w:color="auto" w:fill="F9F9F9"/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е) количество направленных объектам контроля актов, заключений, представлений и (или) предписаний всего, в том числе:</w:t>
      </w:r>
    </w:p>
    <w:p w:rsidR="00D37D11" w:rsidRDefault="00D37D11" w:rsidP="00D37D11">
      <w:pPr>
        <w:shd w:val="clear" w:color="auto" w:fill="F9F9F9"/>
        <w:tabs>
          <w:tab w:val="left" w:pos="709"/>
        </w:tabs>
        <w:rPr>
          <w:rFonts w:eastAsia="Calibri"/>
          <w:sz w:val="28"/>
          <w:szCs w:val="28"/>
        </w:rPr>
      </w:pPr>
      <w:r>
        <w:rPr>
          <w:sz w:val="28"/>
          <w:szCs w:val="28"/>
        </w:rPr>
        <w:t>-актов по результатам проведения проверок, ревизий</w:t>
      </w:r>
    </w:p>
    <w:p w:rsidR="00D37D11" w:rsidRDefault="00D37D11" w:rsidP="00D37D11">
      <w:pPr>
        <w:shd w:val="clear" w:color="auto" w:fill="F9F9F9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-заключений по результатам проведения обследований</w:t>
      </w:r>
    </w:p>
    <w:p w:rsidR="00D37D11" w:rsidRDefault="00D37D11" w:rsidP="00D37D11">
      <w:pPr>
        <w:shd w:val="clear" w:color="auto" w:fill="F9F9F9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-предписаний по результатам проведения проверок, ревизий, обследований</w:t>
      </w:r>
    </w:p>
    <w:p w:rsidR="00D37D11" w:rsidRDefault="00D37D11" w:rsidP="00D37D11">
      <w:pPr>
        <w:shd w:val="clear" w:color="auto" w:fill="F9F9F9"/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-представлений по результатам проведения проверок, ревизий, обследований</w:t>
      </w:r>
    </w:p>
    <w:p w:rsidR="00D37D11" w:rsidRDefault="00D37D11" w:rsidP="00D37D11">
      <w:pPr>
        <w:shd w:val="clear" w:color="auto" w:fill="F9F9F9"/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ж) количество переданных материалов контрольных мероприятий в правоохранительные и иные органы исполнительной власти. </w:t>
      </w:r>
    </w:p>
    <w:p w:rsidR="00D37D11" w:rsidRDefault="00D37D11" w:rsidP="00D37D11">
      <w:pPr>
        <w:shd w:val="clear" w:color="auto" w:fill="F9F9F9"/>
        <w:tabs>
          <w:tab w:val="left" w:pos="709"/>
        </w:tabs>
        <w:jc w:val="both"/>
        <w:rPr>
          <w:rFonts w:asciiTheme="minorHAnsi" w:hAnsiTheme="minorHAnsi" w:cs="Helvetica"/>
          <w:sz w:val="21"/>
          <w:szCs w:val="21"/>
        </w:rPr>
      </w:pPr>
      <w:r>
        <w:rPr>
          <w:sz w:val="28"/>
          <w:szCs w:val="28"/>
        </w:rPr>
        <w:t xml:space="preserve">       80.Отчет подписывается должностным лицом  и направляется Главе Кубовинского сельсовета Новосибирского района Новосибирской области.</w:t>
      </w:r>
    </w:p>
    <w:p w:rsidR="00D37D11" w:rsidRDefault="00D37D11" w:rsidP="00D37D11">
      <w:pPr>
        <w:pStyle w:val="ConsPlusNormal"/>
        <w:widowControl/>
        <w:ind w:left="5387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2B1B74" w:rsidRDefault="002B1B74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D37D11" w:rsidRDefault="00D37D11" w:rsidP="00D37D11">
      <w:pPr>
        <w:pStyle w:val="ConsPlusNormal"/>
        <w:widowControl/>
        <w:ind w:left="5387" w:right="170"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D37D11" w:rsidRDefault="00D37D11" w:rsidP="00D37D11">
      <w:pPr>
        <w:pStyle w:val="ConsPlusNormal"/>
        <w:widowControl/>
        <w:ind w:left="5387" w:right="17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Порядку осуществления должностным лицом администрации Кубовинского сельсовета Новосибирского района Новосибирской области полномочий по внутреннему муниципальному финансовому контролю и контролю </w:t>
      </w:r>
    </w:p>
    <w:p w:rsidR="00D37D11" w:rsidRDefault="00D37D11" w:rsidP="00D37D11">
      <w:pPr>
        <w:pStyle w:val="ConsPlusNormal"/>
        <w:widowControl/>
        <w:ind w:left="5387" w:right="17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соблюдением законодательства Российской Федерации</w:t>
      </w:r>
    </w:p>
    <w:p w:rsidR="00D37D11" w:rsidRDefault="00D37D11" w:rsidP="00D37D11">
      <w:pPr>
        <w:pStyle w:val="ConsPlusNormal"/>
        <w:widowControl/>
        <w:ind w:left="5387" w:right="17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иных нормативных правовых актов о контрактной системе</w:t>
      </w:r>
    </w:p>
    <w:p w:rsidR="00D37D11" w:rsidRDefault="00D37D11" w:rsidP="00D37D11">
      <w:pPr>
        <w:pStyle w:val="ConsPlusNormal"/>
        <w:widowControl/>
        <w:ind w:left="5387" w:right="17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сфере закупок товаров, работ, услуг для обеспечения муниципальных нужд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/>
        <w:jc w:val="center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adjustRightInd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объектов контроля, </w:t>
      </w:r>
      <w:proofErr w:type="gramStart"/>
      <w:r>
        <w:rPr>
          <w:b/>
          <w:sz w:val="28"/>
          <w:szCs w:val="28"/>
        </w:rPr>
        <w:t>установленный</w:t>
      </w:r>
      <w:proofErr w:type="gramEnd"/>
      <w:r>
        <w:rPr>
          <w:b/>
          <w:sz w:val="28"/>
          <w:szCs w:val="28"/>
        </w:rPr>
        <w:t xml:space="preserve"> в соответствии с пунктом 1статьи 266.1 Бюджетного </w:t>
      </w:r>
      <w:hyperlink r:id="rId13" w:history="1">
        <w:r>
          <w:rPr>
            <w:rStyle w:val="af5"/>
            <w:rFonts w:eastAsiaTheme="majorEastAsia"/>
            <w:b/>
            <w:sz w:val="28"/>
            <w:szCs w:val="28"/>
          </w:rPr>
          <w:t>кодекса</w:t>
        </w:r>
      </w:hyperlink>
      <w:r>
        <w:rPr>
          <w:b/>
          <w:sz w:val="28"/>
          <w:szCs w:val="28"/>
        </w:rPr>
        <w:t xml:space="preserve"> Российской Федерации 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частью 8 статьи 99 Федерального </w:t>
      </w:r>
      <w:hyperlink r:id="rId14" w:history="1">
        <w:proofErr w:type="spellStart"/>
        <w:r>
          <w:rPr>
            <w:rStyle w:val="af5"/>
            <w:rFonts w:eastAsiaTheme="majorEastAsia"/>
            <w:b/>
            <w:sz w:val="28"/>
            <w:szCs w:val="28"/>
          </w:rPr>
          <w:t>закона</w:t>
        </w:r>
      </w:hyperlink>
      <w:r>
        <w:rPr>
          <w:b/>
          <w:sz w:val="28"/>
          <w:szCs w:val="28"/>
        </w:rPr>
        <w:t>от</w:t>
      </w:r>
      <w:proofErr w:type="spellEnd"/>
      <w:r>
        <w:rPr>
          <w:b/>
          <w:sz w:val="28"/>
          <w:szCs w:val="28"/>
        </w:rPr>
        <w:t xml:space="preserve"> 05.04.2013 </w:t>
      </w:r>
      <w:proofErr w:type="spellStart"/>
      <w:r>
        <w:rPr>
          <w:b/>
          <w:sz w:val="28"/>
          <w:szCs w:val="28"/>
        </w:rPr>
        <w:t>г.№</w:t>
      </w:r>
      <w:proofErr w:type="spellEnd"/>
      <w:r>
        <w:rPr>
          <w:b/>
          <w:sz w:val="28"/>
          <w:szCs w:val="28"/>
        </w:rPr>
        <w:t xml:space="preserve"> 44-ФЗ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 контрактной системе в сфере закупок товаров, работ, услуг 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 обеспечения государственных и муниципальных нужд»</w:t>
      </w:r>
    </w:p>
    <w:p w:rsidR="00D37D11" w:rsidRDefault="00D37D11" w:rsidP="00D37D11">
      <w:pPr>
        <w:autoSpaceDE w:val="0"/>
        <w:autoSpaceDN w:val="0"/>
        <w:adjustRightInd w:val="0"/>
        <w:ind w:right="170" w:firstLine="540"/>
        <w:jc w:val="both"/>
        <w:rPr>
          <w:rFonts w:eastAsia="BatangChe"/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right="170" w:firstLine="709"/>
        <w:jc w:val="both"/>
        <w:rPr>
          <w:rFonts w:eastAsia="BatangChe"/>
          <w:sz w:val="28"/>
          <w:szCs w:val="28"/>
        </w:rPr>
      </w:pPr>
      <w:r>
        <w:rPr>
          <w:rFonts w:eastAsia="BatangChe"/>
          <w:sz w:val="28"/>
          <w:szCs w:val="28"/>
        </w:rPr>
        <w:t>1.Объектами муниципального финансового контроля в финансово-бюджетной сфере являются:</w:t>
      </w:r>
    </w:p>
    <w:p w:rsidR="00D37D11" w:rsidRDefault="00D37D11" w:rsidP="00D37D11">
      <w:pPr>
        <w:autoSpaceDE w:val="0"/>
        <w:autoSpaceDN w:val="0"/>
        <w:adjustRightInd w:val="0"/>
        <w:ind w:right="170" w:firstLine="709"/>
        <w:jc w:val="both"/>
        <w:rPr>
          <w:rFonts w:eastAsia="BatangChe"/>
          <w:sz w:val="28"/>
          <w:szCs w:val="28"/>
        </w:rPr>
      </w:pPr>
      <w:r>
        <w:rPr>
          <w:rFonts w:eastAsia="BatangChe"/>
          <w:sz w:val="28"/>
          <w:szCs w:val="28"/>
        </w:rPr>
        <w:t>1.1. Главные распорядители (распорядители, получатели) бюджетных средств, главные администраторы (администраторы) доходов бюджета, главные администраторы (администраторы) источников финансирования дефицита бюджета  Кубовинского сельсовета Новосибирского района Новосибирской области.</w:t>
      </w:r>
    </w:p>
    <w:p w:rsidR="00D37D11" w:rsidRDefault="00D37D11" w:rsidP="00D37D11">
      <w:pPr>
        <w:autoSpaceDE w:val="0"/>
        <w:autoSpaceDN w:val="0"/>
        <w:adjustRightInd w:val="0"/>
        <w:ind w:right="170" w:firstLine="709"/>
        <w:jc w:val="both"/>
        <w:rPr>
          <w:rFonts w:eastAsia="BatangChe"/>
          <w:sz w:val="28"/>
          <w:szCs w:val="28"/>
        </w:rPr>
      </w:pPr>
      <w:r>
        <w:rPr>
          <w:rFonts w:eastAsia="BatangChe"/>
          <w:sz w:val="28"/>
          <w:szCs w:val="28"/>
        </w:rPr>
        <w:t>1.2.Муниципальные учреждения Кубовинского сельсовета Новосибирского района Новосибирской области.</w:t>
      </w:r>
    </w:p>
    <w:p w:rsidR="00D37D11" w:rsidRDefault="00D37D11" w:rsidP="00D37D11">
      <w:pPr>
        <w:autoSpaceDE w:val="0"/>
        <w:autoSpaceDN w:val="0"/>
        <w:adjustRightInd w:val="0"/>
        <w:ind w:right="170" w:firstLine="709"/>
        <w:jc w:val="both"/>
        <w:rPr>
          <w:rFonts w:eastAsia="BatangChe"/>
          <w:sz w:val="28"/>
          <w:szCs w:val="28"/>
        </w:rPr>
      </w:pPr>
      <w:r>
        <w:rPr>
          <w:rFonts w:eastAsia="BatangChe"/>
          <w:sz w:val="28"/>
          <w:szCs w:val="28"/>
        </w:rPr>
        <w:t>1.3. Муниципальные унитарные предприятия Кубовинского сельсовета Новосибирского района Новосибирской области.</w:t>
      </w:r>
    </w:p>
    <w:p w:rsidR="00D37D11" w:rsidRDefault="00D37D11" w:rsidP="00D37D11">
      <w:pPr>
        <w:autoSpaceDE w:val="0"/>
        <w:autoSpaceDN w:val="0"/>
        <w:adjustRightInd w:val="0"/>
        <w:ind w:right="170" w:firstLine="709"/>
        <w:jc w:val="both"/>
        <w:rPr>
          <w:rFonts w:eastAsia="BatangChe"/>
          <w:sz w:val="28"/>
          <w:szCs w:val="28"/>
        </w:rPr>
      </w:pPr>
      <w:r>
        <w:rPr>
          <w:rFonts w:eastAsia="BatangChe"/>
          <w:sz w:val="28"/>
          <w:szCs w:val="28"/>
        </w:rPr>
        <w:t xml:space="preserve">1.4. </w:t>
      </w:r>
      <w:proofErr w:type="gramStart"/>
      <w:r>
        <w:rPr>
          <w:rFonts w:eastAsia="BatangChe"/>
          <w:sz w:val="28"/>
          <w:szCs w:val="28"/>
        </w:rPr>
        <w:t>Юридические лица (за исключением муниципальных учреждений, муниципальных унитарных предприятий, индивидуальные предприниматели, физические лица в части соблюдения ими условий договоров (соглашений) о предоставлении средств из бюджета Кубовинского сельсовета Новосибирского района Новосибирской области, договоров (соглашений) о предоставлении государственных или муниципальных гарантий.</w:t>
      </w:r>
      <w:proofErr w:type="gramEnd"/>
    </w:p>
    <w:p w:rsidR="00D37D11" w:rsidRDefault="00D37D11" w:rsidP="00D37D11">
      <w:pPr>
        <w:autoSpaceDE w:val="0"/>
        <w:autoSpaceDN w:val="0"/>
        <w:adjustRightInd w:val="0"/>
        <w:ind w:right="170" w:firstLine="709"/>
        <w:jc w:val="both"/>
        <w:rPr>
          <w:rFonts w:eastAsia="BatangChe"/>
          <w:sz w:val="28"/>
          <w:szCs w:val="28"/>
        </w:rPr>
      </w:pPr>
      <w:r>
        <w:rPr>
          <w:rFonts w:eastAsia="BatangChe"/>
          <w:sz w:val="28"/>
          <w:szCs w:val="28"/>
        </w:rPr>
        <w:t xml:space="preserve">2. </w:t>
      </w:r>
      <w:proofErr w:type="gramStart"/>
      <w:r>
        <w:rPr>
          <w:rFonts w:eastAsia="BatangChe"/>
          <w:sz w:val="28"/>
          <w:szCs w:val="28"/>
        </w:rPr>
        <w:t xml:space="preserve">Объектами контроля в сфере закупок товаров, работ, услуг являются субъекты контроля в части закупок, в отношении которых </w:t>
      </w:r>
      <w:r>
        <w:rPr>
          <w:rFonts w:eastAsia="BatangChe"/>
          <w:sz w:val="28"/>
          <w:szCs w:val="28"/>
        </w:rPr>
        <w:lastRenderedPageBreak/>
        <w:t xml:space="preserve">Должностным лицом осуществлены мероприятия по контролю в соответствии с частью 8 статьи 99 </w:t>
      </w:r>
      <w:r>
        <w:rPr>
          <w:sz w:val="28"/>
          <w:szCs w:val="28"/>
        </w:rPr>
        <w:t>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44-ФЗ)</w:t>
      </w:r>
      <w:r>
        <w:rPr>
          <w:rFonts w:eastAsia="BatangChe"/>
          <w:sz w:val="28"/>
          <w:szCs w:val="28"/>
        </w:rPr>
        <w:t>:</w:t>
      </w:r>
      <w:proofErr w:type="gramEnd"/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rFonts w:eastAsia="Calibri"/>
          <w:sz w:val="28"/>
          <w:szCs w:val="28"/>
        </w:rPr>
      </w:pPr>
      <w:r>
        <w:rPr>
          <w:rFonts w:eastAsia="BatangChe"/>
          <w:sz w:val="28"/>
          <w:szCs w:val="28"/>
        </w:rPr>
        <w:t xml:space="preserve">2.1. </w:t>
      </w:r>
      <w:proofErr w:type="gramStart"/>
      <w:r>
        <w:rPr>
          <w:rFonts w:eastAsia="BatangChe"/>
          <w:sz w:val="28"/>
          <w:szCs w:val="28"/>
        </w:rPr>
        <w:t>С</w:t>
      </w:r>
      <w:r>
        <w:rPr>
          <w:sz w:val="28"/>
          <w:szCs w:val="28"/>
        </w:rPr>
        <w:t xml:space="preserve">облюдение требований к обоснованию закупок, предусмотренных </w:t>
      </w:r>
      <w:hyperlink r:id="rId15" w:history="1">
        <w:r>
          <w:rPr>
            <w:rStyle w:val="af5"/>
            <w:rFonts w:eastAsiaTheme="majorEastAsia"/>
            <w:sz w:val="28"/>
            <w:szCs w:val="28"/>
          </w:rPr>
          <w:t>статьей 18</w:t>
        </w:r>
      </w:hyperlink>
      <w:r>
        <w:rPr>
          <w:sz w:val="28"/>
          <w:szCs w:val="28"/>
        </w:rPr>
        <w:t>Федерального закона</w:t>
      </w:r>
      <w:r w:rsidR="002B1B74">
        <w:rPr>
          <w:sz w:val="28"/>
          <w:szCs w:val="28"/>
        </w:rPr>
        <w:t xml:space="preserve"> </w:t>
      </w:r>
      <w:r>
        <w:rPr>
          <w:sz w:val="28"/>
          <w:szCs w:val="28"/>
        </w:rPr>
        <w:t>№ 44-ФЗ) (вступает в силу с 1 января 2017 г.).</w:t>
      </w:r>
      <w:proofErr w:type="gramEnd"/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Соблюдение правил нормирования в сфере закупок, предусмотренного </w:t>
      </w:r>
      <w:hyperlink r:id="rId16" w:history="1">
        <w:r>
          <w:rPr>
            <w:rStyle w:val="af5"/>
            <w:rFonts w:eastAsiaTheme="majorEastAsia"/>
            <w:sz w:val="28"/>
            <w:szCs w:val="28"/>
          </w:rPr>
          <w:t>статьей 19</w:t>
        </w:r>
      </w:hyperlink>
      <w:r>
        <w:rPr>
          <w:sz w:val="28"/>
          <w:szCs w:val="28"/>
        </w:rPr>
        <w:t xml:space="preserve"> Федерального закона № 44-ФЗ.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 Обоснование начальной (максимальной) цены контракта, цены контракта, заключаемого с единственным поставщиком (подрядчиком, исполнителем), включенной в план-график.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2.4. Применение заказчиком мер ответственности и совершением иных действий в случае нарушения поставщиком (подрядчиком, исполнителем) условий контракта.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 Соответствие поставленного товара, выполненной работы (ее результата) или оказанной услуги условиям контракта.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 Своевременность, полнота и достоверность отражения в документах учета поставленного товара, выполненной работы (ее результата) или оказанной услуги.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Соответствие использования поставленного товара, выполненной работы (ее результата) или оказанной услуги целям осуществления закупки.</w:t>
      </w:r>
    </w:p>
    <w:p w:rsidR="00D37D11" w:rsidRDefault="00D37D11" w:rsidP="00D37D11">
      <w:pPr>
        <w:widowControl w:val="0"/>
        <w:autoSpaceDE w:val="0"/>
        <w:autoSpaceDN w:val="0"/>
        <w:adjustRightInd w:val="0"/>
        <w:ind w:right="170" w:firstLine="709"/>
        <w:jc w:val="both"/>
        <w:rPr>
          <w:sz w:val="28"/>
          <w:szCs w:val="28"/>
        </w:rPr>
      </w:pPr>
    </w:p>
    <w:p w:rsidR="00D37D11" w:rsidRPr="00CA28A3" w:rsidRDefault="00D37D11" w:rsidP="00D37D11">
      <w:pPr>
        <w:pStyle w:val="ac"/>
        <w:ind w:left="0"/>
        <w:rPr>
          <w:lang w:val="ru-RU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к Порядку осуществления должностным лицом администрации Кубовинского сельсовета  Новосибирского района Новосибирской области полномочий по внутреннему муниципальному финансовому контролю и контролю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за соблюдением законодательства Российской Федерации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 xml:space="preserve">и иных нормативных правовых актов о контрактной системе 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в сфере закупок товаров, работ, услуг для обеспечения муниципальных нужд</w:t>
      </w:r>
    </w:p>
    <w:p w:rsidR="00D37D11" w:rsidRDefault="00D37D11" w:rsidP="00D37D11">
      <w:pPr>
        <w:autoSpaceDE w:val="0"/>
        <w:autoSpaceDN w:val="0"/>
        <w:adjustRightInd w:val="0"/>
        <w:ind w:right="170"/>
        <w:jc w:val="right"/>
        <w:rPr>
          <w:rFonts w:ascii="Arial" w:hAnsi="Arial" w:cs="Arial"/>
          <w:sz w:val="20"/>
          <w:szCs w:val="20"/>
        </w:rPr>
      </w:pPr>
    </w:p>
    <w:tbl>
      <w:tblPr>
        <w:tblW w:w="10491" w:type="dxa"/>
        <w:tblInd w:w="-431" w:type="dxa"/>
        <w:tblLook w:val="04A0"/>
      </w:tblPr>
      <w:tblGrid>
        <w:gridCol w:w="5529"/>
        <w:gridCol w:w="284"/>
        <w:gridCol w:w="4678"/>
      </w:tblGrid>
      <w:tr w:rsidR="00D37D11" w:rsidTr="00CA28A3">
        <w:trPr>
          <w:trHeight w:val="100"/>
        </w:trPr>
        <w:tc>
          <w:tcPr>
            <w:tcW w:w="5529" w:type="dxa"/>
          </w:tcPr>
          <w:p w:rsidR="00D37D11" w:rsidRDefault="00D37D11" w:rsidP="00CA28A3">
            <w:pPr>
              <w:widowControl w:val="0"/>
              <w:tabs>
                <w:tab w:val="left" w:pos="2020"/>
              </w:tabs>
              <w:autoSpaceDE w:val="0"/>
              <w:autoSpaceDN w:val="0"/>
              <w:adjustRightInd w:val="0"/>
              <w:ind w:right="17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84" w:type="dxa"/>
          </w:tcPr>
          <w:p w:rsidR="00D37D11" w:rsidRDefault="00D37D11" w:rsidP="00CA28A3">
            <w:pPr>
              <w:widowControl w:val="0"/>
              <w:tabs>
                <w:tab w:val="left" w:pos="2020"/>
              </w:tabs>
              <w:autoSpaceDE w:val="0"/>
              <w:autoSpaceDN w:val="0"/>
              <w:adjustRightInd w:val="0"/>
              <w:ind w:right="17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4678" w:type="dxa"/>
          </w:tcPr>
          <w:p w:rsidR="00D37D11" w:rsidRDefault="00D37D11" w:rsidP="00CA28A3">
            <w:pPr>
              <w:widowControl w:val="0"/>
              <w:tabs>
                <w:tab w:val="left" w:pos="2020"/>
              </w:tabs>
              <w:autoSpaceDE w:val="0"/>
              <w:autoSpaceDN w:val="0"/>
              <w:adjustRightInd w:val="0"/>
              <w:ind w:right="170"/>
              <w:jc w:val="center"/>
              <w:rPr>
                <w:rFonts w:eastAsia="Calibri"/>
                <w:lang w:eastAsia="en-US"/>
              </w:rPr>
            </w:pPr>
          </w:p>
        </w:tc>
      </w:tr>
    </w:tbl>
    <w:p w:rsidR="00D37D11" w:rsidRDefault="00D37D11" w:rsidP="00D37D11">
      <w:pPr>
        <w:ind w:right="170"/>
        <w:jc w:val="center"/>
        <w:rPr>
          <w:rFonts w:eastAsia="Calibri"/>
          <w:b/>
          <w:sz w:val="28"/>
          <w:szCs w:val="28"/>
          <w:lang w:eastAsia="en-US"/>
        </w:rPr>
      </w:pPr>
    </w:p>
    <w:p w:rsidR="00D37D11" w:rsidRDefault="00D37D11" w:rsidP="00D37D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 контрольных мероприятий</w:t>
      </w:r>
    </w:p>
    <w:p w:rsidR="00D37D11" w:rsidRDefault="00D37D11" w:rsidP="00D37D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должностного лица администрации Кубовинского сельсовета  Новосибирского района Новосибирской области по внутреннему муниципальному финансовому контролю и контролю в сфере закупок товаров, работ, услуг</w:t>
      </w:r>
    </w:p>
    <w:p w:rsidR="00D37D11" w:rsidRDefault="00D37D11" w:rsidP="00D37D11">
      <w:pPr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____ год</w:t>
      </w:r>
    </w:p>
    <w:p w:rsidR="00D37D11" w:rsidRDefault="00D37D11" w:rsidP="00D37D11">
      <w:pPr>
        <w:ind w:right="170"/>
        <w:jc w:val="center"/>
        <w:rPr>
          <w:b/>
          <w:sz w:val="28"/>
          <w:szCs w:val="28"/>
        </w:rPr>
      </w:pPr>
    </w:p>
    <w:tbl>
      <w:tblPr>
        <w:tblStyle w:val="af6"/>
        <w:tblW w:w="9780" w:type="dxa"/>
        <w:tblLayout w:type="fixed"/>
        <w:tblLook w:val="04A0"/>
      </w:tblPr>
      <w:tblGrid>
        <w:gridCol w:w="561"/>
        <w:gridCol w:w="1419"/>
        <w:gridCol w:w="1134"/>
        <w:gridCol w:w="1418"/>
        <w:gridCol w:w="1561"/>
        <w:gridCol w:w="1560"/>
        <w:gridCol w:w="2127"/>
      </w:tblGrid>
      <w:tr w:rsidR="00D37D11" w:rsidTr="00CA28A3">
        <w:trPr>
          <w:trHeight w:val="55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ind w:right="17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</w:t>
            </w:r>
          </w:p>
          <w:p w:rsidR="00D37D11" w:rsidRDefault="00D37D11" w:rsidP="00CA28A3">
            <w:pPr>
              <w:spacing w:after="200" w:line="276" w:lineRule="auto"/>
              <w:ind w:right="17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осуществления контрольного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ИНН объекта контроля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Адрес местонахождения объекта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Цель и основания контрольного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ind w:right="17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Месяц начала проведения контрольного мероприятия/</w:t>
            </w:r>
          </w:p>
          <w:p w:rsidR="00D37D11" w:rsidRDefault="00D37D11" w:rsidP="00CA28A3">
            <w:pPr>
              <w:spacing w:after="200" w:line="276" w:lineRule="auto"/>
              <w:ind w:right="17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проверяемый период</w:t>
            </w:r>
          </w:p>
        </w:tc>
      </w:tr>
    </w:tbl>
    <w:p w:rsidR="00D37D11" w:rsidRDefault="00D37D11" w:rsidP="00D37D11">
      <w:pPr>
        <w:autoSpaceDE w:val="0"/>
        <w:autoSpaceDN w:val="0"/>
        <w:adjustRightInd w:val="0"/>
        <w:ind w:right="170" w:firstLine="54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jc w:val="both"/>
        <w:rPr>
          <w:rFonts w:eastAsia="Calibri"/>
          <w:sz w:val="28"/>
          <w:szCs w:val="28"/>
          <w:lang w:eastAsia="en-US"/>
        </w:rPr>
      </w:pPr>
    </w:p>
    <w:p w:rsidR="00D37D11" w:rsidRDefault="00D37D11" w:rsidP="00D37D11">
      <w:pPr>
        <w:ind w:right="170"/>
        <w:rPr>
          <w:sz w:val="28"/>
          <w:szCs w:val="28"/>
        </w:rPr>
      </w:pPr>
    </w:p>
    <w:p w:rsidR="00D37D11" w:rsidRDefault="00D37D11" w:rsidP="00D37D11">
      <w:pPr>
        <w:ind w:right="170"/>
        <w:rPr>
          <w:sz w:val="28"/>
          <w:szCs w:val="28"/>
        </w:rPr>
      </w:pPr>
      <w:r>
        <w:rPr>
          <w:sz w:val="28"/>
          <w:szCs w:val="28"/>
        </w:rPr>
        <w:t>Должностное лицо</w:t>
      </w:r>
    </w:p>
    <w:p w:rsidR="00D37D11" w:rsidRDefault="00D37D11" w:rsidP="00D37D11">
      <w:pPr>
        <w:ind w:right="170"/>
        <w:rPr>
          <w:sz w:val="28"/>
          <w:szCs w:val="28"/>
          <w:lang w:val="en-US"/>
        </w:rPr>
      </w:pPr>
      <w:r>
        <w:rPr>
          <w:sz w:val="28"/>
          <w:szCs w:val="28"/>
        </w:rPr>
        <w:t>по контролю                    _____________         ___________________».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</w:pPr>
      <w:r>
        <w:t>Личная подпись                          Ф.И.О.</w:t>
      </w:r>
    </w:p>
    <w:p w:rsidR="00D37D11" w:rsidRDefault="00D37D11" w:rsidP="00D37D11">
      <w:pPr>
        <w:tabs>
          <w:tab w:val="left" w:pos="4678"/>
        </w:tabs>
        <w:autoSpaceDE w:val="0"/>
        <w:autoSpaceDN w:val="0"/>
        <w:adjustRightInd w:val="0"/>
        <w:ind w:left="4536" w:right="170" w:firstLine="851"/>
        <w:outlineLvl w:val="1"/>
        <w:rPr>
          <w:sz w:val="28"/>
          <w:szCs w:val="28"/>
        </w:rPr>
      </w:pPr>
    </w:p>
    <w:p w:rsidR="00D37D11" w:rsidRDefault="00D37D11" w:rsidP="00D37D11">
      <w:pPr>
        <w:tabs>
          <w:tab w:val="left" w:pos="4678"/>
        </w:tabs>
        <w:autoSpaceDE w:val="0"/>
        <w:autoSpaceDN w:val="0"/>
        <w:adjustRightInd w:val="0"/>
        <w:ind w:left="4536" w:right="170" w:firstLine="851"/>
        <w:outlineLvl w:val="1"/>
        <w:rPr>
          <w:sz w:val="28"/>
          <w:szCs w:val="28"/>
        </w:rPr>
      </w:pPr>
    </w:p>
    <w:p w:rsidR="00D37D11" w:rsidRDefault="00D37D11" w:rsidP="00D37D11">
      <w:pPr>
        <w:tabs>
          <w:tab w:val="left" w:pos="4678"/>
        </w:tabs>
        <w:autoSpaceDE w:val="0"/>
        <w:autoSpaceDN w:val="0"/>
        <w:adjustRightInd w:val="0"/>
        <w:ind w:left="4536" w:right="170" w:firstLine="851"/>
        <w:outlineLvl w:val="1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к Порядку осуществления должностным лицом администрации Кубовинского сельсовета Новосибирского района Новосибирской области полномочий по внутреннему муниципальному финансовому контролю и контролю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за соблюдением законодательства Российской Федерации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 xml:space="preserve">и иных нормативных правовых актов о контрактной системе 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в сфере закупок товаров, работ, услуг для обеспечения муниципальных нужд</w:t>
      </w:r>
    </w:p>
    <w:p w:rsidR="00D37D11" w:rsidRDefault="00D37D11" w:rsidP="00D37D11">
      <w:pPr>
        <w:autoSpaceDE w:val="0"/>
        <w:autoSpaceDN w:val="0"/>
        <w:adjustRightInd w:val="0"/>
        <w:ind w:right="170"/>
        <w:jc w:val="right"/>
        <w:rPr>
          <w:rFonts w:ascii="Arial" w:hAnsi="Arial" w:cs="Arial"/>
          <w:sz w:val="20"/>
          <w:szCs w:val="20"/>
        </w:rPr>
      </w:pPr>
    </w:p>
    <w:p w:rsidR="00D37D11" w:rsidRDefault="00D37D11" w:rsidP="00D37D11">
      <w:pPr>
        <w:autoSpaceDE w:val="0"/>
        <w:autoSpaceDN w:val="0"/>
        <w:adjustRightInd w:val="0"/>
        <w:ind w:right="170"/>
        <w:jc w:val="right"/>
        <w:rPr>
          <w:rFonts w:ascii="Arial" w:hAnsi="Arial" w:cs="Arial"/>
          <w:sz w:val="20"/>
          <w:szCs w:val="20"/>
        </w:rPr>
      </w:pPr>
    </w:p>
    <w:p w:rsidR="00D37D11" w:rsidRDefault="00D37D11" w:rsidP="00D37D11">
      <w:pPr>
        <w:autoSpaceDE w:val="0"/>
        <w:autoSpaceDN w:val="0"/>
        <w:adjustRightInd w:val="0"/>
        <w:ind w:right="170"/>
        <w:jc w:val="right"/>
        <w:rPr>
          <w:rFonts w:ascii="Arial" w:hAnsi="Arial" w:cs="Arial"/>
          <w:sz w:val="20"/>
          <w:szCs w:val="20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rFonts w:ascii="Courier New" w:hAnsi="Courier New" w:cs="Courier New"/>
          <w:sz w:val="20"/>
          <w:szCs w:val="20"/>
        </w:rPr>
      </w:pPr>
    </w:p>
    <w:p w:rsidR="00D37D11" w:rsidRDefault="00D37D11" w:rsidP="00D37D11">
      <w:pPr>
        <w:widowControl w:val="0"/>
        <w:tabs>
          <w:tab w:val="left" w:pos="142"/>
          <w:tab w:val="left" w:pos="709"/>
        </w:tabs>
        <w:autoSpaceDE w:val="0"/>
        <w:autoSpaceDN w:val="0"/>
        <w:ind w:right="170"/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(</w:t>
      </w:r>
      <w:r>
        <w:t>руководителю объекта контроля)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_______________________________</w:t>
      </w:r>
    </w:p>
    <w:p w:rsidR="00D37D11" w:rsidRDefault="00D37D11" w:rsidP="00D37D11">
      <w:pPr>
        <w:widowControl w:val="0"/>
        <w:tabs>
          <w:tab w:val="left" w:pos="709"/>
          <w:tab w:val="left" w:pos="5103"/>
        </w:tabs>
        <w:autoSpaceDE w:val="0"/>
        <w:autoSpaceDN w:val="0"/>
        <w:ind w:right="170"/>
        <w:jc w:val="both"/>
      </w:pPr>
      <w:r>
        <w:t xml:space="preserve">                                                                                                  (адрес объекта контроля)</w:t>
      </w:r>
    </w:p>
    <w:p w:rsidR="00D37D11" w:rsidRDefault="00D37D11" w:rsidP="00D37D11">
      <w:pPr>
        <w:widowControl w:val="0"/>
        <w:tabs>
          <w:tab w:val="left" w:pos="709"/>
          <w:tab w:val="left" w:pos="5103"/>
        </w:tabs>
        <w:autoSpaceDE w:val="0"/>
        <w:autoSpaceDN w:val="0"/>
        <w:ind w:right="170"/>
        <w:jc w:val="both"/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</w:pP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ПРЕДСТАВЛЕНИЕ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Должностным лицом по контролю администрации Кубовинского сельсовета Новосибирского района Новосибирской области в    соответствии    с    распоряжением от "__" ________ 20__ г. № ___, в период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______________ по __________ в отношении __________________________________</w:t>
      </w:r>
      <w:r w:rsidR="002B1B74">
        <w:rPr>
          <w:sz w:val="28"/>
          <w:szCs w:val="28"/>
        </w:rPr>
        <w:t>_______________________________</w:t>
      </w:r>
      <w:r>
        <w:rPr>
          <w:sz w:val="28"/>
          <w:szCs w:val="28"/>
        </w:rPr>
        <w:t>,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(наименование объекта проверки, ревизии)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проведена плановая (внеплановая) проверка (ревизия) ___________________________________</w:t>
      </w:r>
      <w:r w:rsidR="002B1B74">
        <w:rPr>
          <w:sz w:val="28"/>
          <w:szCs w:val="28"/>
        </w:rPr>
        <w:t>______________________________</w:t>
      </w:r>
      <w:r>
        <w:rPr>
          <w:sz w:val="28"/>
          <w:szCs w:val="28"/>
        </w:rPr>
        <w:t>.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(тема проверки                                                          (ревизии))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ходе проверки (ревизии) выявлены следующие нарушения бюджетного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законодательства Российской Федерации и иных нормативных правовых актов,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регулирующих</w:t>
      </w:r>
      <w:proofErr w:type="gramEnd"/>
      <w:r>
        <w:rPr>
          <w:sz w:val="28"/>
          <w:szCs w:val="28"/>
        </w:rPr>
        <w:t xml:space="preserve"> бюджетные правоотношения:</w:t>
      </w:r>
    </w:p>
    <w:p w:rsidR="00D37D11" w:rsidRDefault="00D37D11" w:rsidP="00D37D11">
      <w:pPr>
        <w:widowControl w:val="0"/>
        <w:tabs>
          <w:tab w:val="left" w:pos="567"/>
          <w:tab w:val="left" w:pos="709"/>
        </w:tabs>
        <w:autoSpaceDE w:val="0"/>
        <w:autoSpaceDN w:val="0"/>
        <w:ind w:right="170"/>
        <w:jc w:val="center"/>
        <w:rPr>
          <w:sz w:val="28"/>
          <w:szCs w:val="28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87"/>
        <w:gridCol w:w="3331"/>
        <w:gridCol w:w="5506"/>
      </w:tblGrid>
      <w:tr w:rsidR="00D37D11" w:rsidTr="00CA28A3"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Содержание нарушения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Нарушение в денежном выражении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графа заполняется при возможности денежного выражения нарушения</w:t>
            </w: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Дата (период) совершения нарушения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Нарушенные положения нормативных правовых актов и иных документов, являющихся правовым основанием предоставления бюджетных средств (со ссылками на соответствующие пункты, части, статьи)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документы, подтверждающие нарушение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rPr>
                <w:rFonts w:eastAsia="Calibri"/>
                <w:sz w:val="22"/>
                <w:szCs w:val="22"/>
                <w:lang w:eastAsia="en-US"/>
              </w:rPr>
            </w:pPr>
            <w:r>
              <w:t>2.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</w:tbl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709"/>
          <w:tab w:val="left" w:pos="851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Администрация Кубовинского сельсовета  Новосибирского района Новосибирской области в соответствии со статьями, </w:t>
      </w:r>
      <w:hyperlink r:id="rId17" w:history="1">
        <w:r>
          <w:rPr>
            <w:rStyle w:val="af5"/>
            <w:sz w:val="28"/>
            <w:szCs w:val="28"/>
          </w:rPr>
          <w:t>270.2</w:t>
        </w:r>
      </w:hyperlink>
      <w:r>
        <w:rPr>
          <w:sz w:val="28"/>
          <w:szCs w:val="28"/>
        </w:rPr>
        <w:t xml:space="preserve"> Бюджетного кодекса Российской Федерации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</w:p>
    <w:p w:rsidR="00D37D11" w:rsidRDefault="00D37D11" w:rsidP="002B1B74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  <w:r>
        <w:rPr>
          <w:sz w:val="28"/>
          <w:szCs w:val="28"/>
        </w:rPr>
        <w:t>ТРЕБУЕТ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рассмотреть информацию об указанных в настоящем Представлении                    нарушениях бюджетного законодательства Российской Федерации и иных нормативных правовых актов, регулирующих бюджетные правоотношения, а также принять меры по устранению выявленных нарушений и (или) устранению  причин и условий их совершения (с указанием сроков принятия мер).</w:t>
      </w:r>
      <w:proofErr w:type="gramEnd"/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О    результатах    исполнения    настоящего    Представления   следует проинформировать Должностное лицо по контролю администрации Кубовинского сельсовета  Новосибирского района Новосибирской области до «__» _______ 20__ г. (или не позднее ___ дней </w:t>
      </w:r>
      <w:proofErr w:type="gramStart"/>
      <w:r>
        <w:rPr>
          <w:sz w:val="28"/>
          <w:szCs w:val="28"/>
        </w:rPr>
        <w:t>с даты исполнения</w:t>
      </w:r>
      <w:proofErr w:type="gramEnd"/>
      <w:r>
        <w:rPr>
          <w:sz w:val="28"/>
          <w:szCs w:val="28"/>
        </w:rPr>
        <w:t xml:space="preserve"> Представления).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Новосибирского района 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_____________   ___________________</w:t>
      </w:r>
    </w:p>
    <w:p w:rsidR="00D37D11" w:rsidRPr="002B1B74" w:rsidRDefault="00D37D11" w:rsidP="002B1B74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rFonts w:eastAsia="Calibri"/>
          <w:lang w:eastAsia="en-US"/>
        </w:rPr>
      </w:pPr>
      <w:r>
        <w:t xml:space="preserve">                                                              Личная подпись                          Ф.И.О.</w:t>
      </w:r>
    </w:p>
    <w:p w:rsidR="00D37D11" w:rsidRDefault="00D37D11" w:rsidP="00D37D11">
      <w:pPr>
        <w:ind w:right="170"/>
        <w:rPr>
          <w:sz w:val="28"/>
          <w:szCs w:val="28"/>
        </w:rPr>
      </w:pPr>
      <w:r>
        <w:rPr>
          <w:sz w:val="28"/>
          <w:szCs w:val="28"/>
        </w:rPr>
        <w:t>Должностное лицо</w:t>
      </w:r>
    </w:p>
    <w:p w:rsidR="00D37D11" w:rsidRDefault="00D37D11" w:rsidP="00D37D11">
      <w:pPr>
        <w:ind w:right="170"/>
        <w:rPr>
          <w:sz w:val="28"/>
          <w:szCs w:val="28"/>
        </w:rPr>
      </w:pPr>
      <w:r>
        <w:rPr>
          <w:sz w:val="28"/>
          <w:szCs w:val="28"/>
        </w:rPr>
        <w:t>по контролю                    _____________         ___________________.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  <w:r>
        <w:t xml:space="preserve">                                                            Личная подпись                          Ф.И.О.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к Порядку осуществления должностным лицом администрации Кубовинского сельсовета Новосибирского района Новосибирской области полномочий по внутреннему муниципальному финансовому контролю и контролю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за соблюдением законодательства Российской Федерации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 xml:space="preserve">и иных нормативных правовых актов о контрактной системе 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в сфере закупок товаров, работ, услуг для обеспечения муниципальных нужд</w:t>
      </w:r>
    </w:p>
    <w:p w:rsidR="00D37D11" w:rsidRDefault="00D37D11" w:rsidP="00D37D11">
      <w:pPr>
        <w:autoSpaceDE w:val="0"/>
        <w:autoSpaceDN w:val="0"/>
        <w:adjustRightInd w:val="0"/>
        <w:ind w:right="170"/>
        <w:jc w:val="right"/>
        <w:rPr>
          <w:rFonts w:ascii="Arial" w:hAnsi="Arial" w:cs="Arial"/>
          <w:sz w:val="20"/>
          <w:szCs w:val="20"/>
        </w:rPr>
      </w:pPr>
    </w:p>
    <w:p w:rsidR="00D37D11" w:rsidRDefault="00D37D11" w:rsidP="00D37D11">
      <w:pPr>
        <w:autoSpaceDE w:val="0"/>
        <w:autoSpaceDN w:val="0"/>
        <w:adjustRightInd w:val="0"/>
        <w:ind w:right="170"/>
        <w:jc w:val="right"/>
        <w:rPr>
          <w:rFonts w:ascii="Arial" w:hAnsi="Arial" w:cs="Arial"/>
          <w:sz w:val="20"/>
          <w:szCs w:val="20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rFonts w:ascii="Courier New" w:hAnsi="Courier New" w:cs="Courier New"/>
          <w:sz w:val="20"/>
          <w:szCs w:val="20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(</w:t>
      </w:r>
      <w:r>
        <w:t>руководителю объекта контроля)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                                                                                              (адрес объекта контроля)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ПРЕДПИСАНИЕ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Должностным лицом по контролю администрации Кубовинского сельсовета Новосибирского района Новосибирской области в    соответствии    с    распоряжением от «__» ________ 20__ г. № ___, в период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______________ по __________ в отношении __________________________________</w:t>
      </w:r>
      <w:r w:rsidR="002B1B74">
        <w:rPr>
          <w:sz w:val="28"/>
          <w:szCs w:val="28"/>
        </w:rPr>
        <w:t>_______________________________</w:t>
      </w:r>
      <w:r>
        <w:rPr>
          <w:sz w:val="28"/>
          <w:szCs w:val="28"/>
        </w:rPr>
        <w:t>,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(наименование объекта проверки, ревизии)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проведена плановая (внеплановая) проверка (ревизия) ___________________________________</w:t>
      </w:r>
      <w:r w:rsidR="002B1B74">
        <w:rPr>
          <w:sz w:val="28"/>
          <w:szCs w:val="28"/>
        </w:rPr>
        <w:t>______________________________</w:t>
      </w:r>
      <w:r>
        <w:rPr>
          <w:sz w:val="28"/>
          <w:szCs w:val="28"/>
        </w:rPr>
        <w:t>.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(тема проверки                                                          (ревизии))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ходе проверки (ревизии) выявлены следующие нарушения бюджетного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законодательства Российской Федерации и иных нормативных правовых актов,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регулирующих</w:t>
      </w:r>
      <w:proofErr w:type="gramEnd"/>
      <w:r>
        <w:rPr>
          <w:sz w:val="28"/>
          <w:szCs w:val="28"/>
        </w:rPr>
        <w:t xml:space="preserve"> бюджетные правоотношения: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87"/>
        <w:gridCol w:w="3331"/>
        <w:gridCol w:w="5506"/>
      </w:tblGrid>
      <w:tr w:rsidR="00D37D11" w:rsidTr="00CA28A3"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Содержание нарушения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 xml:space="preserve">Нарушение в денежном </w:t>
            </w:r>
            <w:r>
              <w:lastRenderedPageBreak/>
              <w:t>выражении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lastRenderedPageBreak/>
              <w:t xml:space="preserve">графа заполняется при возможности денежного </w:t>
            </w:r>
            <w:r>
              <w:lastRenderedPageBreak/>
              <w:t>выражения нарушения</w:t>
            </w: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Дата (период) совершения нарушения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Нарушенные положения нормативных правовых актов и иных документов, являющихся правовым основанием предоставления бюджетных средств (со ссылками на соответствующие пункты, части, статьи)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документы, подтверждающие нарушение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rPr>
                <w:rFonts w:eastAsia="Calibri"/>
                <w:sz w:val="22"/>
                <w:szCs w:val="22"/>
                <w:lang w:eastAsia="en-US"/>
              </w:rPr>
            </w:pPr>
            <w:r>
              <w:t>2.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</w:tbl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Администрация Кубовинского сельсовета  Новосибирского района Новосибирской области в соответствии со статьями, </w:t>
      </w:r>
      <w:hyperlink r:id="rId18" w:history="1">
        <w:r>
          <w:rPr>
            <w:rStyle w:val="af5"/>
            <w:sz w:val="28"/>
            <w:szCs w:val="28"/>
          </w:rPr>
          <w:t>270.2</w:t>
        </w:r>
      </w:hyperlink>
      <w:r>
        <w:rPr>
          <w:sz w:val="28"/>
          <w:szCs w:val="28"/>
        </w:rPr>
        <w:t>Бюджетного кодекса Российской Федерации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  <w:r>
        <w:rPr>
          <w:sz w:val="28"/>
          <w:szCs w:val="28"/>
        </w:rPr>
        <w:t>ПРЕДПИСЫВАЕТ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указываются требования об устранении выявленных нарушений и (или) возмещении причиненного указанными нарушениями ущерба Российской Федерации (указывается при наличии ущерба) и сроки устранения и (или) возмещения.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О     результатах    исполнения    настоящего    Предписания    следует проинформировать Должностное лицо по контролю администрации Кубовинского сельсовета Новосибирского района Новосибирской области до "__" ______ 20__ г. (или не позднее ___ дней </w:t>
      </w:r>
      <w:proofErr w:type="gramStart"/>
      <w:r>
        <w:rPr>
          <w:sz w:val="28"/>
          <w:szCs w:val="28"/>
        </w:rPr>
        <w:t>с даты исполнения</w:t>
      </w:r>
      <w:proofErr w:type="gramEnd"/>
      <w:r>
        <w:rPr>
          <w:sz w:val="28"/>
          <w:szCs w:val="28"/>
        </w:rPr>
        <w:t xml:space="preserve"> Предписания).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Неисполнение   в   установленный срок настоящего Предписания влечет административную ответственность в соответствии с </w:t>
      </w:r>
      <w:hyperlink r:id="rId19" w:history="1">
        <w:r>
          <w:rPr>
            <w:rStyle w:val="af5"/>
            <w:sz w:val="28"/>
            <w:szCs w:val="28"/>
          </w:rPr>
          <w:t>частью 20 статьи 19.5</w:t>
        </w:r>
      </w:hyperlink>
      <w:r>
        <w:rPr>
          <w:sz w:val="28"/>
          <w:szCs w:val="28"/>
        </w:rPr>
        <w:t>Кодекса Российской Федерации об административных правонарушениях.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Настоящее Предписание может быть обжаловано в установленном законом порядке в суд.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  <w:highlight w:val="green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Новосибирского района 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_____________   ___________________</w:t>
      </w:r>
    </w:p>
    <w:p w:rsidR="00D37D11" w:rsidRPr="002B1B74" w:rsidRDefault="00D37D11" w:rsidP="002B1B74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rFonts w:eastAsia="Calibri"/>
          <w:lang w:eastAsia="en-US"/>
        </w:rPr>
      </w:pPr>
      <w:r>
        <w:t xml:space="preserve">                                                       Личная подпись                 Ф.И.О.</w:t>
      </w:r>
    </w:p>
    <w:p w:rsidR="00D37D11" w:rsidRDefault="00D37D11" w:rsidP="00D37D11">
      <w:pPr>
        <w:ind w:right="170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Должностное лицо</w:t>
      </w:r>
    </w:p>
    <w:p w:rsidR="00D37D11" w:rsidRDefault="00D37D11" w:rsidP="00D37D11">
      <w:pPr>
        <w:ind w:right="170"/>
        <w:rPr>
          <w:sz w:val="28"/>
          <w:szCs w:val="28"/>
        </w:rPr>
      </w:pPr>
      <w:r>
        <w:rPr>
          <w:sz w:val="28"/>
          <w:szCs w:val="28"/>
        </w:rPr>
        <w:t>по контролю                    ______________       ___________________.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</w:pPr>
      <w:r>
        <w:t xml:space="preserve">                                                         Личная подпись                          Ф.И.О.</w:t>
      </w:r>
    </w:p>
    <w:p w:rsidR="00D37D11" w:rsidRDefault="002B1B74" w:rsidP="002B1B74">
      <w:pPr>
        <w:autoSpaceDE w:val="0"/>
        <w:autoSpaceDN w:val="0"/>
        <w:adjustRightInd w:val="0"/>
        <w:ind w:right="17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</w:t>
      </w:r>
      <w:r w:rsidR="00D37D11">
        <w:rPr>
          <w:sz w:val="28"/>
          <w:szCs w:val="28"/>
        </w:rPr>
        <w:t>ПРИЛОЖЕНИЕ № 5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к Порядку осуществления должностным лицом администрации Кубовинского сельсовета Новосибирского района Новосибирской области полномочий по внутреннему муниципальному финансовому контролю и контролю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за соблюдением законодательства Российской Федерации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 xml:space="preserve">и иных нормативных правовых актов о контрактной системе 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в сфере закупок товаров, работ, услуг для обеспечения муниципальных нужд</w:t>
      </w:r>
    </w:p>
    <w:p w:rsidR="00D37D11" w:rsidRDefault="00D37D11" w:rsidP="002B1B74">
      <w:pPr>
        <w:widowControl w:val="0"/>
        <w:autoSpaceDE w:val="0"/>
        <w:autoSpaceDN w:val="0"/>
        <w:ind w:right="170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rFonts w:ascii="Courier New" w:hAnsi="Courier New" w:cs="Courier New"/>
          <w:sz w:val="20"/>
          <w:szCs w:val="20"/>
        </w:rPr>
      </w:pPr>
    </w:p>
    <w:p w:rsidR="00D37D11" w:rsidRDefault="00D37D11" w:rsidP="002B1B74">
      <w:pPr>
        <w:widowControl w:val="0"/>
        <w:autoSpaceDE w:val="0"/>
        <w:autoSpaceDN w:val="0"/>
        <w:ind w:right="170"/>
        <w:jc w:val="right"/>
      </w:pPr>
      <w:r>
        <w:t xml:space="preserve">                                                                                        Руководителю финансового органа</w:t>
      </w:r>
    </w:p>
    <w:p w:rsidR="00D37D11" w:rsidRDefault="00D37D11" w:rsidP="00D37D11">
      <w:pPr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Уведомление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применении бюджетных мер принуждения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</w:p>
    <w:p w:rsidR="00D37D11" w:rsidRDefault="00D37D11" w:rsidP="002B1B74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Настоящее   уведомление   о   применении   бюджетных   мер принуждения</w:t>
      </w:r>
      <w:r w:rsidR="002B1B74">
        <w:rPr>
          <w:sz w:val="28"/>
          <w:szCs w:val="28"/>
        </w:rPr>
        <w:t xml:space="preserve"> направляется</w:t>
      </w:r>
      <w:r>
        <w:rPr>
          <w:sz w:val="28"/>
          <w:szCs w:val="28"/>
        </w:rPr>
        <w:t xml:space="preserve"> администрацией Кубовинского сельсовета  Новосибирского района Новосибирской области в соответствии со  </w:t>
      </w:r>
      <w:hyperlink r:id="rId20" w:history="1">
        <w:r>
          <w:rPr>
            <w:rStyle w:val="af5"/>
            <w:sz w:val="28"/>
            <w:szCs w:val="28"/>
          </w:rPr>
          <w:t>статьями  269.2</w:t>
        </w:r>
      </w:hyperlink>
      <w:r>
        <w:rPr>
          <w:sz w:val="28"/>
          <w:szCs w:val="28"/>
        </w:rPr>
        <w:t xml:space="preserve">, </w:t>
      </w:r>
      <w:hyperlink r:id="rId21" w:history="1">
        <w:r>
          <w:rPr>
            <w:rStyle w:val="af5"/>
            <w:sz w:val="28"/>
            <w:szCs w:val="28"/>
          </w:rPr>
          <w:t>306.2</w:t>
        </w:r>
      </w:hyperlink>
      <w:r>
        <w:rPr>
          <w:sz w:val="28"/>
          <w:szCs w:val="28"/>
        </w:rPr>
        <w:t>Бюджетного   кодекса   Российской   Федерации.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Должностным лицом администрации Кубовинского сельсовета Новосибирского района Новосибирской области по результатам проверки (ревизии) ___________________________________</w:t>
      </w:r>
      <w:r w:rsidR="002B1B74">
        <w:rPr>
          <w:sz w:val="28"/>
          <w:szCs w:val="28"/>
        </w:rPr>
        <w:t>______________________________</w:t>
      </w:r>
      <w:r>
        <w:rPr>
          <w:sz w:val="28"/>
          <w:szCs w:val="28"/>
        </w:rPr>
        <w:t>,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</w:pPr>
      <w:r>
        <w:t>тема проверки (ревизии)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проведенной с _____________ по _____________ в ________________________________________</w:t>
      </w:r>
      <w:r w:rsidR="002B1B74">
        <w:rPr>
          <w:sz w:val="28"/>
          <w:szCs w:val="28"/>
        </w:rPr>
        <w:t>____________________</w:t>
      </w:r>
      <w:r>
        <w:rPr>
          <w:sz w:val="28"/>
          <w:szCs w:val="28"/>
        </w:rPr>
        <w:t>_,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proofErr w:type="gramStart"/>
      <w:r>
        <w:t>(наименование объекта проверки (финансового органа, главного</w:t>
      </w:r>
      <w:proofErr w:type="gramEnd"/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   распорядителя (распорядителя) получателя бюджетных средств, главного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 администратора (администратора) доходов бюджета, главного администратора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               </w:t>
      </w:r>
      <w:proofErr w:type="gramStart"/>
      <w:r>
        <w:t>источников финансирования дефицита бюджета))</w:t>
      </w:r>
      <w:proofErr w:type="gramEnd"/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(назначенной распоряжением администрации  Кубовинского сельсовета Новосибирского района Новосибирской области  от "__" ________________ 20__ г. № ______ в соответствии с пунктом ______ Плана контрольных мероприятий _______________ установлено следующее.</w:t>
      </w:r>
      <w:proofErr w:type="gramEnd"/>
    </w:p>
    <w:p w:rsidR="00D37D11" w:rsidRDefault="002B1B74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соответствии </w:t>
      </w:r>
      <w:proofErr w:type="gramStart"/>
      <w:r>
        <w:rPr>
          <w:sz w:val="28"/>
          <w:szCs w:val="28"/>
        </w:rPr>
        <w:t>с</w:t>
      </w:r>
      <w:proofErr w:type="gramEnd"/>
      <w:r w:rsidR="00D37D11">
        <w:rPr>
          <w:sz w:val="28"/>
          <w:szCs w:val="28"/>
        </w:rPr>
        <w:t>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proofErr w:type="gramStart"/>
      <w:r>
        <w:t>(указываются нормативные правовые акты и иные основания</w:t>
      </w:r>
      <w:proofErr w:type="gramEnd"/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предоставления средств федерального бюджета)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наименование главного распорядителя средств федерального бюджета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(предоставившего средства)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из бюджета администрации Кубовинского сельсовета Новосибирского района Новосибирской  области  в ____ году были предоставлены средства (субсидия, субвенция, бюджетный кредит и т.д.)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                    указать сумму и целевое назначение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ходе проверки (ревизии) выявлены следующие бюджетные нарушения: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излагаются обстоятельства совершенного нарушения со ссылками </w:t>
      </w:r>
      <w:proofErr w:type="gramStart"/>
      <w:r>
        <w:t>на</w:t>
      </w:r>
      <w:proofErr w:type="gramEnd"/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>____________________________________________________________________________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>страницы акта проверки и с указанием нарушенных норм (положений) бюджетного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>____________________________________________________________________________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законодательства Российской Федерации и иных нормативных правовых актов,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t>____________________________________________________________________________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>регулирующих бюджетные правоотношения, договоров (соглашений)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         и документов, которые подтверждают указанные нарушения)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За совершение данного нарушения предусматривается применение бюджетной меры принуждения в соответствии со статьей _____________ Бюджетного </w:t>
      </w:r>
      <w:hyperlink r:id="rId22" w:history="1">
        <w:r>
          <w:rPr>
            <w:rStyle w:val="af5"/>
            <w:sz w:val="28"/>
            <w:szCs w:val="28"/>
          </w:rPr>
          <w:t>кодекса</w:t>
        </w:r>
      </w:hyperlink>
      <w:r w:rsidR="002B1B74">
        <w:t xml:space="preserve"> </w:t>
      </w:r>
      <w:r>
        <w:rPr>
          <w:sz w:val="28"/>
          <w:szCs w:val="28"/>
        </w:rPr>
        <w:t>Российской Федерации.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Приложение: копии акта проверки и документов, подтверждающих нарушения.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Новосибирского района 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_____________   ___________________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rFonts w:eastAsia="Calibri"/>
          <w:lang w:eastAsia="en-US"/>
        </w:rPr>
      </w:pPr>
      <w:r>
        <w:rPr>
          <w:sz w:val="28"/>
          <w:szCs w:val="28"/>
        </w:rPr>
        <w:t xml:space="preserve">                                            Л</w:t>
      </w:r>
      <w:r>
        <w:t>ичная подпись                 Ф.И.О.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tabs>
          <w:tab w:val="left" w:pos="709"/>
        </w:tabs>
        <w:ind w:right="170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Должностное лицо</w:t>
      </w:r>
    </w:p>
    <w:p w:rsidR="00D37D11" w:rsidRDefault="00D37D11" w:rsidP="00D37D11">
      <w:pPr>
        <w:ind w:right="170"/>
        <w:rPr>
          <w:sz w:val="28"/>
          <w:szCs w:val="28"/>
        </w:rPr>
      </w:pPr>
      <w:r>
        <w:rPr>
          <w:sz w:val="28"/>
          <w:szCs w:val="28"/>
        </w:rPr>
        <w:t>по контролю                     _____________         ___________________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</w:pPr>
      <w:r>
        <w:t xml:space="preserve">                                                               Личная подпись                          Ф.И.О.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sz w:val="28"/>
          <w:szCs w:val="28"/>
        </w:rPr>
      </w:pPr>
    </w:p>
    <w:p w:rsidR="00D37D11" w:rsidRPr="003261DD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</w:pPr>
      <w:r>
        <w:rPr>
          <w:sz w:val="28"/>
          <w:szCs w:val="28"/>
        </w:rPr>
        <w:lastRenderedPageBreak/>
        <w:t xml:space="preserve">                                                                               ПРИЛОЖЕНИЕ № 6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к Порядку осуществления должностным лицом администрации Кубовинского сельсовета Новосибирского района Новосибирской области полномочий по внутреннему муниципальному финансовому контролю и контролю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за соблюдением законодательства Российской Федерации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 xml:space="preserve">и иных нормативных правовых актов о контрактной системе 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  <w:r>
        <w:rPr>
          <w:sz w:val="28"/>
          <w:szCs w:val="28"/>
        </w:rPr>
        <w:t>в сфере закупок товаров, работ, услуг для обеспечения муниципальных нужд</w:t>
      </w:r>
    </w:p>
    <w:p w:rsidR="00D37D11" w:rsidRDefault="00D37D11" w:rsidP="00D37D11">
      <w:pPr>
        <w:autoSpaceDE w:val="0"/>
        <w:autoSpaceDN w:val="0"/>
        <w:adjustRightInd w:val="0"/>
        <w:ind w:left="5387" w:right="170"/>
        <w:rPr>
          <w:sz w:val="28"/>
          <w:szCs w:val="28"/>
        </w:rPr>
      </w:pPr>
    </w:p>
    <w:p w:rsidR="00D37D11" w:rsidRDefault="00D37D11" w:rsidP="00D37D11">
      <w:pPr>
        <w:autoSpaceDE w:val="0"/>
        <w:autoSpaceDN w:val="0"/>
        <w:adjustRightInd w:val="0"/>
        <w:ind w:right="170"/>
        <w:jc w:val="center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ПРЕДПИСАНИЕ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устранении нарушений законодательства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Российской Федерации и иных нормативных правовых актов о контрактной системе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сфере закупок товаров, работ, услуг для обеспечения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государственных и муниципальных нужд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Должностным лицом по контролю администрации Кубовинского сельсовета Новосибирского района Новосибирской области в    соответствии    с    распоряжением от "__" ________ 20__ г. № ___, в период с ______________ по _________________ в отношении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  <w:r w:rsidR="002B1B74">
        <w:rPr>
          <w:sz w:val="28"/>
          <w:szCs w:val="28"/>
        </w:rPr>
        <w:t>______________________________</w:t>
      </w:r>
      <w:r>
        <w:rPr>
          <w:sz w:val="28"/>
          <w:szCs w:val="28"/>
        </w:rPr>
        <w:t>,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 xml:space="preserve">                                        (наименование объекта проверки, ревизии)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проведена плановая (внеплановая) проверка (ревизия) ___________________________________</w:t>
      </w:r>
      <w:r w:rsidR="002B1B74">
        <w:rPr>
          <w:sz w:val="28"/>
          <w:szCs w:val="28"/>
        </w:rPr>
        <w:t>______________________________</w:t>
      </w:r>
      <w:r>
        <w:rPr>
          <w:sz w:val="28"/>
          <w:szCs w:val="28"/>
        </w:rPr>
        <w:t>.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</w:pPr>
      <w:r>
        <w:t>(тема проверки (ревизии))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  ходе   проверки   выявлены   следующие нарушения                     Федерального закона  от  5 апреля 2013 г. № 44-ФЗ "О контрактной системе в сфере закупок товаров,  работ,  услуг  для  обеспечения  государственных  и муниципальных нужд":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40"/>
        <w:gridCol w:w="4972"/>
        <w:gridCol w:w="3812"/>
      </w:tblGrid>
      <w:tr w:rsidR="00D37D11" w:rsidTr="00CA28A3"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1.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Содержание нарушения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Нарушение в денежном выражении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графа заполняется при возможности денежного выражения нарушения</w:t>
            </w:r>
          </w:p>
        </w:tc>
      </w:tr>
      <w:tr w:rsidR="00D37D11" w:rsidTr="00CA28A3"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Дата (период) совершения нарушения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Нарушенные положения нормативных правовых актов (со ссылками на соответствующие пункты, части, статьи)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7D11" w:rsidRDefault="00D37D11" w:rsidP="00CA28A3">
            <w:pPr>
              <w:rPr>
                <w:sz w:val="22"/>
                <w:szCs w:val="22"/>
              </w:rPr>
            </w:pP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  <w:r>
              <w:t>документы, подтверждающие нарушение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  <w:tr w:rsidR="00D37D11" w:rsidTr="00CA28A3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D11" w:rsidRDefault="00D37D11" w:rsidP="00CA28A3">
            <w:pPr>
              <w:spacing w:after="200" w:line="276" w:lineRule="auto"/>
              <w:ind w:right="170"/>
              <w:rPr>
                <w:rFonts w:eastAsia="Calibri"/>
                <w:sz w:val="22"/>
                <w:szCs w:val="22"/>
                <w:lang w:eastAsia="en-US"/>
              </w:rPr>
            </w:pPr>
            <w:r>
              <w:t>2.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jc w:val="center"/>
              <w:rPr>
                <w:sz w:val="22"/>
                <w:szCs w:val="22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D11" w:rsidRDefault="00D37D11" w:rsidP="00CA28A3">
            <w:pPr>
              <w:widowControl w:val="0"/>
              <w:autoSpaceDE w:val="0"/>
              <w:autoSpaceDN w:val="0"/>
              <w:ind w:right="170"/>
              <w:rPr>
                <w:sz w:val="22"/>
                <w:szCs w:val="22"/>
              </w:rPr>
            </w:pPr>
          </w:p>
        </w:tc>
      </w:tr>
    </w:tbl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2"/>
          <w:szCs w:val="22"/>
        </w:rPr>
      </w:pPr>
    </w:p>
    <w:p w:rsidR="00D37D11" w:rsidRDefault="00D37D11" w:rsidP="00D37D11">
      <w:pPr>
        <w:widowControl w:val="0"/>
        <w:tabs>
          <w:tab w:val="left" w:pos="142"/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Администрация Кубовинского сельсовета Новосибирского района Новосибирской области в соответствии с  </w:t>
      </w:r>
      <w:hyperlink r:id="rId23" w:history="1">
        <w:r>
          <w:rPr>
            <w:rStyle w:val="af5"/>
            <w:sz w:val="28"/>
            <w:szCs w:val="28"/>
          </w:rPr>
          <w:t>пунктом  3 части 27 статьи 99</w:t>
        </w:r>
      </w:hyperlink>
      <w:r>
        <w:rPr>
          <w:sz w:val="28"/>
          <w:szCs w:val="28"/>
        </w:rPr>
        <w:t xml:space="preserve"> Федерального закона  от  5 апреля 2013 г. № 44-ФЗ "О контрактной системе в сфере закупок товаров,  работ,  услуг  для  обеспечения  государственных  и муниципальных нужд",  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  <w:r>
        <w:rPr>
          <w:sz w:val="28"/>
          <w:szCs w:val="28"/>
        </w:rPr>
        <w:t>ПРЕДПИСЫВАЕТ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  <w:r w:rsidR="002B1B74">
        <w:rPr>
          <w:sz w:val="28"/>
          <w:szCs w:val="28"/>
        </w:rPr>
        <w:t>______________________________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указываются    требования    об    устранении    выявленных   нарушений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</w:pPr>
      <w:r>
        <w:t>законодательства  Российской  Федерации и иных нормативных правовых актов о</w:t>
      </w:r>
    </w:p>
    <w:p w:rsidR="00D37D11" w:rsidRDefault="00D37D11" w:rsidP="00D37D11">
      <w:pPr>
        <w:widowControl w:val="0"/>
        <w:autoSpaceDE w:val="0"/>
        <w:autoSpaceDN w:val="0"/>
        <w:ind w:right="170"/>
        <w:jc w:val="center"/>
        <w:rPr>
          <w:sz w:val="28"/>
          <w:szCs w:val="28"/>
        </w:rPr>
      </w:pPr>
      <w:r>
        <w:t>контрактной системе в сфере закупок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О     результатах    исполнения    настоящего    Предписания    следует проинформировать    Должностное лицо по контролю администрации Кубовинского сельсовета Новосибирского района Новосибирской области до "__" ____________ 20__  г. (или не позднее ___ дней </w:t>
      </w:r>
      <w:proofErr w:type="gramStart"/>
      <w:r>
        <w:rPr>
          <w:sz w:val="28"/>
          <w:szCs w:val="28"/>
        </w:rPr>
        <w:t>с даты исполнения</w:t>
      </w:r>
      <w:proofErr w:type="gramEnd"/>
      <w:r>
        <w:rPr>
          <w:sz w:val="28"/>
          <w:szCs w:val="28"/>
        </w:rPr>
        <w:t xml:space="preserve"> Предписания).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Неисполнение   в   установленный срок настоящего Предписания влечет административную ответственность в соответствии с </w:t>
      </w:r>
      <w:hyperlink r:id="rId24" w:history="1">
        <w:r>
          <w:rPr>
            <w:rStyle w:val="af5"/>
            <w:sz w:val="28"/>
            <w:szCs w:val="28"/>
          </w:rPr>
          <w:t>частью 20 статьи 19.5</w:t>
        </w:r>
      </w:hyperlink>
      <w:r>
        <w:rPr>
          <w:sz w:val="28"/>
          <w:szCs w:val="28"/>
        </w:rPr>
        <w:t>Кодекса Российской Федерации об административных правонарушениях.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Настоящее Предписание может быть обжаловано в установленном законом порядке в суд.</w:t>
      </w: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</w:p>
    <w:p w:rsidR="00D37D11" w:rsidRDefault="00D37D11" w:rsidP="00D37D11">
      <w:pPr>
        <w:widowControl w:val="0"/>
        <w:tabs>
          <w:tab w:val="left" w:pos="709"/>
        </w:tabs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Новосибирского района </w:t>
      </w:r>
    </w:p>
    <w:p w:rsidR="00D37D11" w:rsidRDefault="00D37D11" w:rsidP="00D37D11">
      <w:pPr>
        <w:widowControl w:val="0"/>
        <w:autoSpaceDE w:val="0"/>
        <w:autoSpaceDN w:val="0"/>
        <w:ind w:right="17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_____________   ___________________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  <w:rPr>
          <w:rFonts w:eastAsia="Calibri"/>
          <w:lang w:eastAsia="en-US"/>
        </w:rPr>
      </w:pPr>
      <w:r>
        <w:t xml:space="preserve">                                                        Личная подпись                 Ф.И.О.</w:t>
      </w:r>
    </w:p>
    <w:p w:rsidR="00D37D11" w:rsidRDefault="00D37D11" w:rsidP="00D37D11">
      <w:pPr>
        <w:ind w:right="170"/>
        <w:rPr>
          <w:sz w:val="28"/>
          <w:szCs w:val="28"/>
        </w:rPr>
      </w:pPr>
    </w:p>
    <w:p w:rsidR="00D37D11" w:rsidRDefault="00D37D11" w:rsidP="00D37D11">
      <w:pPr>
        <w:ind w:right="170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Должностное лицо</w:t>
      </w:r>
    </w:p>
    <w:p w:rsidR="00D37D11" w:rsidRDefault="00D37D11" w:rsidP="00D37D11">
      <w:pPr>
        <w:ind w:right="170"/>
        <w:rPr>
          <w:sz w:val="28"/>
          <w:szCs w:val="28"/>
        </w:rPr>
      </w:pPr>
      <w:r>
        <w:rPr>
          <w:sz w:val="28"/>
          <w:szCs w:val="28"/>
        </w:rPr>
        <w:t>по контролю                    _____________       ___________________.</w:t>
      </w:r>
    </w:p>
    <w:p w:rsidR="00D37D11" w:rsidRDefault="00D37D11" w:rsidP="00D37D11">
      <w:pPr>
        <w:widowControl w:val="0"/>
        <w:tabs>
          <w:tab w:val="left" w:pos="2020"/>
        </w:tabs>
        <w:autoSpaceDE w:val="0"/>
        <w:autoSpaceDN w:val="0"/>
        <w:adjustRightInd w:val="0"/>
        <w:ind w:right="170"/>
      </w:pPr>
      <w:r>
        <w:t xml:space="preserve">                                                        Личная подпись                     Ф.И.О.</w:t>
      </w:r>
    </w:p>
    <w:sectPr w:rsidR="00D37D11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37A95"/>
    <w:multiLevelType w:val="hybridMultilevel"/>
    <w:tmpl w:val="0920513E"/>
    <w:lvl w:ilvl="0" w:tplc="1868916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7D11"/>
    <w:rsid w:val="002A1AB6"/>
    <w:rsid w:val="002A6130"/>
    <w:rsid w:val="002B1B74"/>
    <w:rsid w:val="00336893"/>
    <w:rsid w:val="00424408"/>
    <w:rsid w:val="00555505"/>
    <w:rsid w:val="005D6684"/>
    <w:rsid w:val="006B0F40"/>
    <w:rsid w:val="007D6A28"/>
    <w:rsid w:val="00821F6F"/>
    <w:rsid w:val="008570A9"/>
    <w:rsid w:val="00A7543A"/>
    <w:rsid w:val="00B030F2"/>
    <w:rsid w:val="00CA28A3"/>
    <w:rsid w:val="00CD7494"/>
    <w:rsid w:val="00D37D11"/>
    <w:rsid w:val="00DA19DB"/>
    <w:rsid w:val="00DE1A71"/>
    <w:rsid w:val="00F8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D11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rPr>
      <w:b/>
      <w:bCs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99"/>
    <w:qFormat/>
    <w:rsid w:val="00424408"/>
    <w:pPr>
      <w:ind w:left="720"/>
      <w:contextualSpacing/>
    </w:pPr>
    <w:rPr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character" w:styleId="af5">
    <w:name w:val="Hyperlink"/>
    <w:basedOn w:val="a0"/>
    <w:unhideWhenUsed/>
    <w:rsid w:val="00D37D11"/>
    <w:rPr>
      <w:color w:val="0000FF"/>
      <w:u w:val="single"/>
    </w:rPr>
  </w:style>
  <w:style w:type="table" w:styleId="af6">
    <w:name w:val="Table Grid"/>
    <w:basedOn w:val="a1"/>
    <w:rsid w:val="00D37D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link w:val="af8"/>
    <w:unhideWhenUsed/>
    <w:rsid w:val="00D37D11"/>
    <w:pPr>
      <w:spacing w:before="100" w:beforeAutospacing="1" w:after="100" w:afterAutospacing="1"/>
    </w:pPr>
  </w:style>
  <w:style w:type="paragraph" w:customStyle="1" w:styleId="ConsTitle">
    <w:name w:val="ConsTitle"/>
    <w:uiPriority w:val="99"/>
    <w:rsid w:val="00D37D11"/>
    <w:pPr>
      <w:widowControl w:val="0"/>
      <w:autoSpaceDE w:val="0"/>
      <w:autoSpaceDN w:val="0"/>
      <w:adjustRightInd w:val="0"/>
      <w:spacing w:after="0" w:line="240" w:lineRule="auto"/>
      <w:ind w:right="19772" w:firstLine="360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uiPriority w:val="99"/>
    <w:qFormat/>
    <w:rsid w:val="00D37D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character" w:customStyle="1" w:styleId="af8">
    <w:name w:val="Обычный (веб) Знак"/>
    <w:link w:val="af7"/>
    <w:locked/>
    <w:rsid w:val="00D37D11"/>
    <w:rPr>
      <w:rFonts w:eastAsia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155518893AB70E81A4EFF316AFE7BC5C04B2E8BA2B5769FB018BF4BE66BDBA928E1D24A84C44BBo4mFJ" TargetMode="External"/><Relationship Id="rId13" Type="http://schemas.openxmlformats.org/officeDocument/2006/relationships/hyperlink" Target="consultantplus://offline/ref=A3AAA5B5A812A798D1284C9111280EF3B1C52681D6C3837BAF7E96D1A4J3DBC" TargetMode="External"/><Relationship Id="rId18" Type="http://schemas.openxmlformats.org/officeDocument/2006/relationships/hyperlink" Target="consultantplus://offline/ref=AF6BBDBF686519490483F397782081670163F11529C89A6709464A5549F9422C6A197AE4853Cr7c5J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F6BBDBF686519490483F397782081670163F11529C89A6709464A5549F9422C6A197AE4853Br7c6J" TargetMode="External"/><Relationship Id="rId7" Type="http://schemas.openxmlformats.org/officeDocument/2006/relationships/hyperlink" Target="consultantplus://offline/ref=C4155518893AB70E81A4EFF316AFE7BC5C04B2E8BA2B5769FB018BF4BE66BDBA928E1D24A84C4BB2o4m7J" TargetMode="External"/><Relationship Id="rId12" Type="http://schemas.openxmlformats.org/officeDocument/2006/relationships/hyperlink" Target="http://www.zakupki.gov.ru" TargetMode="External"/><Relationship Id="rId17" Type="http://schemas.openxmlformats.org/officeDocument/2006/relationships/hyperlink" Target="consultantplus://offline/ref=AF6BBDBF686519490483F397782081670163F11529C89A6709464A5549F9422C6A197AE4853Cr7c5J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8BF8CDD31A17E62AEF4B0BA0AAF8027AF8842CA900DB79977CEF83C3A954113D25407E1991B16A95zEL3K" TargetMode="External"/><Relationship Id="rId20" Type="http://schemas.openxmlformats.org/officeDocument/2006/relationships/hyperlink" Target="consultantplus://offline/ref=AF6BBDBF686519490483F397782081670163F11529C89A6709464A5549F9422C6A197AE4853Dr7c3J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BF8CDD31A17E62AEF4B0BA0AAF8027AF8842CA900DB79977CEF83C3A954113D25407E1991B16A95zEL3K" TargetMode="External"/><Relationship Id="rId11" Type="http://schemas.openxmlformats.org/officeDocument/2006/relationships/hyperlink" Target="http://www.zakupki.gov.ru" TargetMode="External"/><Relationship Id="rId24" Type="http://schemas.openxmlformats.org/officeDocument/2006/relationships/hyperlink" Target="consultantplus://offline/ref=AF6BBDBF686519490483F397782081670163F11628C89A6709464A5549F9422C6A197AE38639r7c1J" TargetMode="External"/><Relationship Id="rId5" Type="http://schemas.openxmlformats.org/officeDocument/2006/relationships/hyperlink" Target="consultantplus://offline/ref=8BF8CDD31A17E62AEF4B0BA0AAF8027AF8842CA900DB79977CEF83C3A954113D25407E1991B16A94zEL3K" TargetMode="External"/><Relationship Id="rId15" Type="http://schemas.openxmlformats.org/officeDocument/2006/relationships/hyperlink" Target="consultantplus://offline/ref=8BF8CDD31A17E62AEF4B0BA0AAF8027AF8842CA900DB79977CEF83C3A954113D25407E1991B16A94zEL3K" TargetMode="External"/><Relationship Id="rId23" Type="http://schemas.openxmlformats.org/officeDocument/2006/relationships/hyperlink" Target="consultantplus://offline/ref=AF6BBDBF686519490483F39778208167016CFF1228C99A6709464A5549F9422C6A197AE6823E7914rFc3J" TargetMode="External"/><Relationship Id="rId10" Type="http://schemas.openxmlformats.org/officeDocument/2006/relationships/hyperlink" Target="consultantplus://offline/ref=C4155518893AB70E81A4EFF316AFE7BC5C04B2E3BD2A5769FB018BF4BE66BDBA928E1D24A84D45BFo4mAJ" TargetMode="External"/><Relationship Id="rId19" Type="http://schemas.openxmlformats.org/officeDocument/2006/relationships/hyperlink" Target="consultantplus://offline/ref=AF6BBDBF686519490483F397782081670163F11628C89A6709464A5549F9422C6A197AE38639r7c1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4155518893AB70E81A4EFF316AFE7BC5C04BBE2B0265769FB018BF4BE66BDBA928E1D24A84D4AB3o4mCJ" TargetMode="External"/><Relationship Id="rId14" Type="http://schemas.openxmlformats.org/officeDocument/2006/relationships/hyperlink" Target="consultantplus://offline/ref=A3AAA5B5A812A798D1284C9111280EF3B1C42988DCCC837BAF7E96D1A4J3DBC" TargetMode="External"/><Relationship Id="rId22" Type="http://schemas.openxmlformats.org/officeDocument/2006/relationships/hyperlink" Target="consultantplus://offline/ref=AF6BBDBF686519490483F397782081670163F11529C89A6709464A5549rFc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27</Pages>
  <Words>8804</Words>
  <Characters>50185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Экран</Company>
  <LinksUpToDate>false</LinksUpToDate>
  <CharactersWithSpaces>58872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Admin</cp:lastModifiedBy>
  <cp:revision>2</cp:revision>
  <cp:lastPrinted>2018-04-26T08:19:00Z</cp:lastPrinted>
  <dcterms:created xsi:type="dcterms:W3CDTF">2018-04-26T08:19:00Z</dcterms:created>
  <dcterms:modified xsi:type="dcterms:W3CDTF">2018-04-26T08:19:00Z</dcterms:modified>
</cp:coreProperties>
</file>